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FA2C" w14:textId="77777777" w:rsidR="00BF1909" w:rsidRDefault="00A51B74" w:rsidP="00BF1909">
      <w:pPr>
        <w:adjustRightInd w:val="0"/>
        <w:snapToGrid w:val="0"/>
        <w:spacing w:line="36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</w:p>
    <w:p w14:paraId="203CD486" w14:textId="77777777" w:rsidR="00B356C8" w:rsidRDefault="00BF1909" w:rsidP="00B356C8">
      <w:pPr>
        <w:adjustRightInd w:val="0"/>
        <w:snapToGrid w:val="0"/>
        <w:spacing w:line="360" w:lineRule="exact"/>
        <w:jc w:val="center"/>
        <w:rPr>
          <w:rFonts w:ascii="標楷體" w:eastAsia="標楷體"/>
          <w:b/>
          <w:sz w:val="32"/>
          <w:szCs w:val="32"/>
        </w:rPr>
      </w:pPr>
      <w:r w:rsidRPr="00BF1909">
        <w:rPr>
          <w:rFonts w:ascii="標楷體" w:eastAsia="標楷體" w:hint="eastAsia"/>
          <w:b/>
          <w:sz w:val="32"/>
          <w:szCs w:val="32"/>
        </w:rPr>
        <w:t>第</w:t>
      </w:r>
      <w:r w:rsidR="00C579D9">
        <w:rPr>
          <w:rFonts w:ascii="標楷體" w:eastAsia="標楷體" w:hint="eastAsia"/>
          <w:b/>
          <w:sz w:val="32"/>
          <w:szCs w:val="32"/>
        </w:rPr>
        <w:t>2</w:t>
      </w:r>
      <w:r w:rsidRPr="00BF1909">
        <w:rPr>
          <w:rFonts w:ascii="標楷體" w:eastAsia="標楷體" w:hint="eastAsia"/>
          <w:b/>
          <w:sz w:val="32"/>
          <w:szCs w:val="32"/>
        </w:rPr>
        <w:t>次兼任教師及代課教師甄選簡章</w:t>
      </w:r>
    </w:p>
    <w:p w14:paraId="00F1D031" w14:textId="20D4A514" w:rsidR="00A51B74" w:rsidRDefault="000C0E67" w:rsidP="00B356C8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32C6BA3D" w14:textId="77777777" w:rsidR="00B356C8" w:rsidRPr="00B356C8" w:rsidRDefault="00B356C8" w:rsidP="00B356C8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</w:p>
    <w:p w14:paraId="57CCA5C4" w14:textId="5AAA801A" w:rsidR="00A51B74" w:rsidRPr="00BC20F0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/>
          <w:b/>
        </w:rPr>
      </w:pPr>
      <w:r w:rsidRPr="00BC20F0">
        <w:rPr>
          <w:rFonts w:ascii="標楷體" w:eastAsia="標楷體" w:hint="eastAsia"/>
          <w:b/>
        </w:rPr>
        <w:t>依據：</w:t>
      </w:r>
    </w:p>
    <w:p w14:paraId="6100325C" w14:textId="6ACE3735" w:rsidR="00A51B74" w:rsidRPr="009D26EC" w:rsidRDefault="00A51B74" w:rsidP="00B4204D">
      <w:pPr>
        <w:pStyle w:val="af0"/>
        <w:numPr>
          <w:ilvl w:val="0"/>
          <w:numId w:val="1"/>
        </w:numPr>
        <w:spacing w:line="360" w:lineRule="exact"/>
        <w:ind w:leftChars="0"/>
        <w:rPr>
          <w:rFonts w:ascii="標楷體" w:eastAsia="標楷體"/>
        </w:rPr>
      </w:pPr>
      <w:r w:rsidRPr="009D26EC">
        <w:rPr>
          <w:rFonts w:ascii="標楷體" w:eastAsia="標楷體" w:hint="eastAsia"/>
        </w:rPr>
        <w:t>臺北市立高級中等以下學校教師甄選作業要點。</w:t>
      </w:r>
    </w:p>
    <w:p w14:paraId="5F98D6C6" w14:textId="5E90215A" w:rsidR="00A51B74" w:rsidRDefault="00A51B74" w:rsidP="00B4204D">
      <w:pPr>
        <w:pStyle w:val="af0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A62C78">
        <w:rPr>
          <w:rFonts w:ascii="標楷體" w:eastAsia="標楷體" w:hAnsi="標楷體" w:hint="eastAsia"/>
        </w:rPr>
        <w:t>高級中等以下學校</w:t>
      </w:r>
      <w:r w:rsidRPr="00A62C78">
        <w:rPr>
          <w:rFonts w:ascii="標楷體" w:eastAsia="標楷體" w:hAnsi="標楷體" w:hint="eastAsia"/>
          <w:color w:val="000000"/>
        </w:rPr>
        <w:t>兼任代課及代理教師聘任辦法。</w:t>
      </w:r>
    </w:p>
    <w:p w14:paraId="05746497" w14:textId="1664C27D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/>
          <w:b/>
        </w:rPr>
      </w:pPr>
      <w:r w:rsidRPr="00A62C78">
        <w:rPr>
          <w:rFonts w:ascii="標楷體" w:eastAsia="標楷體" w:hint="eastAsia"/>
          <w:b/>
        </w:rPr>
        <w:t>報名資格：</w:t>
      </w:r>
    </w:p>
    <w:p w14:paraId="52DE5CB3" w14:textId="71D6B826" w:rsidR="00746BE4" w:rsidRPr="00746BE4" w:rsidRDefault="00746BE4" w:rsidP="00B4204D">
      <w:pPr>
        <w:pStyle w:val="af0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pacing w:val="3"/>
        </w:rPr>
      </w:pPr>
      <w:r w:rsidRPr="00746BE4">
        <w:rPr>
          <w:rFonts w:ascii="標楷體" w:eastAsia="標楷體" w:hAnsi="標楷體" w:hint="eastAsia"/>
          <w:spacing w:val="3"/>
        </w:rPr>
        <w:t>具有中華民國國籍之國民；依據臺灣地區與大陸地區人民關係條例第21條，大陸地區人民來</w:t>
      </w:r>
      <w:proofErr w:type="gramStart"/>
      <w:r w:rsidRPr="00746BE4">
        <w:rPr>
          <w:rFonts w:ascii="標楷體" w:eastAsia="標楷體" w:hAnsi="標楷體" w:hint="eastAsia"/>
          <w:spacing w:val="3"/>
        </w:rPr>
        <w:t>臺</w:t>
      </w:r>
      <w:proofErr w:type="gramEnd"/>
      <w:r w:rsidRPr="00746BE4">
        <w:rPr>
          <w:rFonts w:ascii="標楷體" w:eastAsia="標楷體" w:hAnsi="標楷體" w:hint="eastAsia"/>
          <w:spacing w:val="3"/>
        </w:rPr>
        <w:t>定居設籍未滿10年者，不得參加甄選。</w:t>
      </w:r>
    </w:p>
    <w:p w14:paraId="37971785" w14:textId="77777777" w:rsidR="00746BE4" w:rsidRPr="00746BE4" w:rsidRDefault="00746BE4" w:rsidP="00B4204D">
      <w:pPr>
        <w:pStyle w:val="af0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pacing w:val="3"/>
        </w:rPr>
      </w:pPr>
      <w:r w:rsidRPr="00746BE4">
        <w:rPr>
          <w:rFonts w:ascii="標楷體" w:eastAsia="標楷體" w:hAnsi="標楷體" w:hint="eastAsia"/>
          <w:spacing w:val="3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Default="00746BE4" w:rsidP="00B4204D">
      <w:pPr>
        <w:pStyle w:val="af0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pacing w:val="3"/>
        </w:rPr>
      </w:pPr>
      <w:r w:rsidRPr="00746BE4">
        <w:rPr>
          <w:rFonts w:ascii="標楷體" w:eastAsia="標楷體" w:hAnsi="標楷體" w:hint="eastAsia"/>
          <w:spacing w:val="3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4940C947" w:rsidR="00A51B74" w:rsidRDefault="001B7F92" w:rsidP="00B4204D">
      <w:pPr>
        <w:pStyle w:val="af0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67E23" wp14:editId="63C6B360">
                <wp:simplePos x="0" y="0"/>
                <wp:positionH relativeFrom="column">
                  <wp:posOffset>89535</wp:posOffset>
                </wp:positionH>
                <wp:positionV relativeFrom="paragraph">
                  <wp:posOffset>649605</wp:posOffset>
                </wp:positionV>
                <wp:extent cx="6305550" cy="5715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2BE6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51.15pt" to="503.5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" strokecolor="#ed7d31 [3205]" strokeweight="1.5pt">
                <v:stroke joinstyle="miter"/>
              </v:line>
            </w:pict>
          </mc:Fallback>
        </mc:AlternateContent>
      </w:r>
      <w:r w:rsidR="00A51B74" w:rsidRPr="00A62C78">
        <w:rPr>
          <w:rFonts w:ascii="標楷體" w:eastAsia="標楷體" w:hAnsi="標楷體" w:hint="eastAsia"/>
          <w:spacing w:val="3"/>
        </w:rPr>
        <w:t>各次</w:t>
      </w:r>
      <w:r w:rsidR="009619FA" w:rsidRPr="009619FA">
        <w:rPr>
          <w:rFonts w:ascii="標楷體" w:eastAsia="標楷體" w:hAnsi="標楷體" w:hint="eastAsia"/>
          <w:spacing w:val="3"/>
        </w:rPr>
        <w:t>甄選報名者須</w:t>
      </w:r>
      <w:r w:rsidR="00A83A7D">
        <w:rPr>
          <w:rFonts w:ascii="標楷體" w:eastAsia="標楷體" w:hAnsi="標楷體" w:hint="eastAsia"/>
          <w:spacing w:val="3"/>
        </w:rPr>
        <w:t>具備</w:t>
      </w:r>
      <w:r w:rsidR="009619FA" w:rsidRPr="009619FA">
        <w:rPr>
          <w:rFonts w:ascii="標楷體" w:eastAsia="標楷體" w:hAnsi="標楷體" w:hint="eastAsia"/>
          <w:spacing w:val="3"/>
        </w:rPr>
        <w:t>資格</w:t>
      </w:r>
      <w:r w:rsidR="00A51B74" w:rsidRPr="00A62C78">
        <w:rPr>
          <w:rFonts w:ascii="標楷體" w:eastAsia="標楷體" w:hAnsi="標楷體" w:hint="eastAsia"/>
          <w:spacing w:val="3"/>
        </w:rPr>
        <w:t>：</w:t>
      </w:r>
    </w:p>
    <w:tbl>
      <w:tblPr>
        <w:tblStyle w:val="af1"/>
        <w:tblW w:w="963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EC26A9" w14:paraId="562F7DAC" w14:textId="77777777" w:rsidTr="00746BE4">
        <w:tc>
          <w:tcPr>
            <w:tcW w:w="1276" w:type="dxa"/>
            <w:vAlign w:val="center"/>
          </w:tcPr>
          <w:p w14:paraId="23130E14" w14:textId="3738CAD7" w:rsidR="00EC26A9" w:rsidRPr="00385468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</w:rPr>
            </w:pPr>
            <w:proofErr w:type="gramStart"/>
            <w:r w:rsidRPr="00385468">
              <w:rPr>
                <w:rFonts w:ascii="標楷體" w:eastAsia="標楷體" w:hAnsi="標楷體" w:cs="DFKaiShu-SB-Estd-BF" w:hint="eastAsia"/>
                <w:kern w:val="0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</w:rPr>
            </w:pPr>
            <w:r w:rsidRPr="00EC26A9">
              <w:rPr>
                <w:rFonts w:ascii="標楷體" w:eastAsia="標楷體" w:hAnsi="標楷體" w:hint="eastAsia"/>
                <w:spacing w:val="3"/>
              </w:rPr>
              <w:t>具備資格</w:t>
            </w:r>
          </w:p>
        </w:tc>
      </w:tr>
      <w:tr w:rsidR="00EC26A9" w14:paraId="28549141" w14:textId="77777777" w:rsidTr="00746BE4">
        <w:tc>
          <w:tcPr>
            <w:tcW w:w="1276" w:type="dxa"/>
            <w:vAlign w:val="center"/>
          </w:tcPr>
          <w:p w14:paraId="76F50739" w14:textId="529CD562" w:rsidR="00EC26A9" w:rsidRPr="007F245A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第</w:t>
            </w:r>
            <w:r w:rsidRPr="007F245A">
              <w:rPr>
                <w:rFonts w:ascii="標楷體" w:eastAsia="標楷體"/>
                <w:spacing w:val="3"/>
              </w:rPr>
              <w:t>1</w:t>
            </w:r>
            <w:r w:rsidRPr="007F245A">
              <w:rPr>
                <w:rFonts w:ascii="標楷體" w:eastAsia="標楷體" w:hint="eastAsia"/>
                <w:spacing w:val="3"/>
              </w:rPr>
              <w:t>招</w:t>
            </w:r>
          </w:p>
        </w:tc>
        <w:tc>
          <w:tcPr>
            <w:tcW w:w="8363" w:type="dxa"/>
          </w:tcPr>
          <w:p w14:paraId="31230A72" w14:textId="284CE4D2" w:rsidR="00EC26A9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依「高級中等以下學校兼任代課及代理教師聘任辦法」第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條第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項第</w:t>
            </w:r>
            <w:r w:rsidRPr="007F245A">
              <w:rPr>
                <w:rFonts w:ascii="標楷體" w:eastAsia="標楷體"/>
                <w:spacing w:val="3"/>
              </w:rPr>
              <w:t>1</w:t>
            </w:r>
            <w:r w:rsidRPr="007F245A">
              <w:rPr>
                <w:rFonts w:ascii="標楷體" w:eastAsia="標楷體" w:hint="eastAsia"/>
                <w:spacing w:val="3"/>
              </w:rPr>
              <w:t>款規定者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（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即具有各該教育階段、科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（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類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）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合格教師證書者。）</w:t>
            </w:r>
          </w:p>
        </w:tc>
      </w:tr>
      <w:tr w:rsidR="00EC26A9" w14:paraId="75E1D9DE" w14:textId="77777777" w:rsidTr="00746BE4">
        <w:tc>
          <w:tcPr>
            <w:tcW w:w="1276" w:type="dxa"/>
            <w:vAlign w:val="center"/>
          </w:tcPr>
          <w:p w14:paraId="4F553C49" w14:textId="6ADC064E" w:rsidR="00EC26A9" w:rsidRPr="007F245A" w:rsidRDefault="00E22152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</w:rPr>
            </w:pPr>
            <w:r>
              <w:rPr>
                <w:rFonts w:ascii="標楷體" w:eastAsia="標楷體" w:hAnsi="標楷體" w:hint="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D5FFC5" wp14:editId="326A90C0">
                      <wp:simplePos x="0" y="0"/>
                      <wp:positionH relativeFrom="column">
                        <wp:posOffset>-196850</wp:posOffset>
                      </wp:positionH>
                      <wp:positionV relativeFrom="paragraph">
                        <wp:posOffset>65405</wp:posOffset>
                      </wp:positionV>
                      <wp:extent cx="6305550" cy="57150"/>
                      <wp:effectExtent l="0" t="0" r="1905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55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2AD3F" id="直線接點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pt,5.15pt" to="48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" strokecolor="#ed7d31" strokeweight="1.5pt">
                      <v:stroke joinstyle="miter"/>
                    </v:line>
                  </w:pict>
                </mc:Fallback>
              </mc:AlternateContent>
            </w:r>
            <w:r w:rsidR="00EC26A9" w:rsidRPr="007F245A">
              <w:rPr>
                <w:rFonts w:ascii="標楷體" w:eastAsia="標楷體" w:hint="eastAsia"/>
                <w:spacing w:val="3"/>
              </w:rPr>
              <w:t>第</w:t>
            </w:r>
            <w:r w:rsidR="00EC26A9" w:rsidRPr="007F245A">
              <w:rPr>
                <w:rFonts w:ascii="標楷體" w:eastAsia="標楷體"/>
                <w:spacing w:val="3"/>
              </w:rPr>
              <w:t>2</w:t>
            </w:r>
            <w:r w:rsidR="00EC26A9" w:rsidRPr="007F245A">
              <w:rPr>
                <w:rFonts w:ascii="標楷體" w:eastAsia="標楷體" w:hint="eastAsia"/>
                <w:spacing w:val="3"/>
              </w:rPr>
              <w:t>招</w:t>
            </w:r>
          </w:p>
        </w:tc>
        <w:tc>
          <w:tcPr>
            <w:tcW w:w="8363" w:type="dxa"/>
          </w:tcPr>
          <w:p w14:paraId="13F695E9" w14:textId="21B546A1" w:rsidR="00EC26A9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</w:rPr>
            </w:pPr>
            <w:r w:rsidRPr="007A2324">
              <w:rPr>
                <w:rFonts w:ascii="標楷體" w:eastAsia="標楷體" w:hint="eastAsia"/>
                <w:spacing w:val="3"/>
              </w:rPr>
              <w:t>具有報考該教育階段</w:t>
            </w:r>
            <w:r w:rsidRPr="007A2324">
              <w:rPr>
                <w:rFonts w:ascii="標楷體" w:eastAsia="標楷體" w:hAnsi="標楷體" w:hint="eastAsia"/>
                <w:spacing w:val="3"/>
              </w:rPr>
              <w:t>、</w:t>
            </w:r>
            <w:r w:rsidRPr="007A2324">
              <w:rPr>
                <w:rFonts w:ascii="標楷體" w:eastAsia="標楷體" w:hint="eastAsia"/>
                <w:spacing w:val="3"/>
              </w:rPr>
              <w:t>科</w:t>
            </w:r>
            <w:r w:rsidRPr="007A2324">
              <w:rPr>
                <w:rFonts w:ascii="標楷體" w:eastAsia="標楷體" w:hAnsi="標楷體" w:hint="eastAsia"/>
                <w:spacing w:val="3"/>
              </w:rPr>
              <w:t>(類)</w:t>
            </w:r>
            <w:r w:rsidRPr="007A2324">
              <w:rPr>
                <w:rFonts w:ascii="標楷體" w:eastAsia="標楷體" w:hint="eastAsia"/>
                <w:spacing w:val="3"/>
              </w:rPr>
              <w:t>別合格教師證書且證書尚在有效期間者</w:t>
            </w:r>
            <w:r w:rsidRPr="00A62C78">
              <w:rPr>
                <w:rFonts w:ascii="標楷體" w:eastAsia="標楷體" w:hint="eastAsia"/>
                <w:spacing w:val="3"/>
              </w:rPr>
              <w:t>，</w:t>
            </w:r>
            <w:r w:rsidR="00746BE4">
              <w:rPr>
                <w:rFonts w:ascii="標楷體" w:eastAsia="標楷體" w:hint="eastAsia"/>
                <w:spacing w:val="3"/>
              </w:rPr>
              <w:t>或</w:t>
            </w:r>
            <w:r w:rsidRPr="00A62C78">
              <w:rPr>
                <w:rFonts w:ascii="標楷體" w:eastAsia="標楷體" w:hAnsi="標楷體" w:hint="eastAsia"/>
                <w:spacing w:val="3"/>
              </w:rPr>
              <w:t>修畢師資職前教育課程取得修畢證明書者。</w:t>
            </w:r>
          </w:p>
        </w:tc>
      </w:tr>
      <w:tr w:rsidR="00EC26A9" w14:paraId="14E1E78B" w14:textId="77777777" w:rsidTr="00746BE4">
        <w:tc>
          <w:tcPr>
            <w:tcW w:w="1276" w:type="dxa"/>
            <w:vAlign w:val="center"/>
          </w:tcPr>
          <w:p w14:paraId="38CEE5A0" w14:textId="77777777" w:rsidR="00EC26A9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招</w:t>
            </w:r>
          </w:p>
          <w:p w14:paraId="74700BC3" w14:textId="10842C98" w:rsidR="00B35EA5" w:rsidRPr="007F245A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</w:rPr>
            </w:pPr>
            <w:r>
              <w:rPr>
                <w:rFonts w:ascii="標楷體" w:eastAsia="標楷體" w:hint="eastAsia"/>
                <w:spacing w:val="3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7F245A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</w:rPr>
            </w:pPr>
            <w:r w:rsidRPr="007F245A">
              <w:rPr>
                <w:rFonts w:ascii="標楷體" w:eastAsia="標楷體" w:hint="eastAsia"/>
                <w:spacing w:val="3"/>
              </w:rPr>
              <w:t>依「高級中等以下學校兼任代課及代理教師聘任辦法」第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條第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項第</w:t>
            </w:r>
            <w:r w:rsidRPr="007F245A">
              <w:rPr>
                <w:rFonts w:ascii="標楷體" w:eastAsia="標楷體"/>
                <w:spacing w:val="3"/>
              </w:rPr>
              <w:t>1</w:t>
            </w:r>
            <w:r w:rsidRPr="007F245A">
              <w:rPr>
                <w:rFonts w:ascii="標楷體" w:eastAsia="標楷體" w:hint="eastAsia"/>
                <w:spacing w:val="3"/>
              </w:rPr>
              <w:t>款或第</w:t>
            </w:r>
            <w:r w:rsidRPr="007F245A">
              <w:rPr>
                <w:rFonts w:ascii="標楷體" w:eastAsia="標楷體"/>
                <w:spacing w:val="3"/>
              </w:rPr>
              <w:t>2</w:t>
            </w:r>
            <w:r w:rsidRPr="007F245A">
              <w:rPr>
                <w:rFonts w:ascii="標楷體" w:eastAsia="標楷體" w:hint="eastAsia"/>
                <w:spacing w:val="3"/>
              </w:rPr>
              <w:t>款或第</w:t>
            </w:r>
            <w:r w:rsidRPr="007F245A">
              <w:rPr>
                <w:rFonts w:ascii="標楷體" w:eastAsia="標楷體"/>
                <w:spacing w:val="3"/>
              </w:rPr>
              <w:t>3</w:t>
            </w:r>
            <w:r w:rsidRPr="007F245A">
              <w:rPr>
                <w:rFonts w:ascii="標楷體" w:eastAsia="標楷體" w:hint="eastAsia"/>
                <w:spacing w:val="3"/>
              </w:rPr>
              <w:t>款規定者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（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即具有各該教育階段、科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（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類</w:t>
            </w:r>
            <w:proofErr w:type="gramStart"/>
            <w:r w:rsidRPr="007F245A">
              <w:rPr>
                <w:rFonts w:ascii="標楷體" w:eastAsia="標楷體" w:hint="eastAsia"/>
                <w:spacing w:val="3"/>
              </w:rPr>
              <w:t>）</w:t>
            </w:r>
            <w:proofErr w:type="gramEnd"/>
            <w:r w:rsidRPr="007F245A">
              <w:rPr>
                <w:rFonts w:ascii="標楷體" w:eastAsia="標楷體" w:hint="eastAsia"/>
                <w:spacing w:val="3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1FA55C7B" w:rsidR="007A1F70" w:rsidRDefault="007A1F70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甄選名額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25"/>
        <w:gridCol w:w="1984"/>
        <w:gridCol w:w="2552"/>
        <w:gridCol w:w="3701"/>
      </w:tblGrid>
      <w:tr w:rsidR="007A1F70" w:rsidRPr="00374E79" w14:paraId="3508ACF6" w14:textId="77777777" w:rsidTr="00521A62">
        <w:trPr>
          <w:trHeight w:val="440"/>
          <w:jc w:val="center"/>
        </w:trPr>
        <w:tc>
          <w:tcPr>
            <w:tcW w:w="1125" w:type="dxa"/>
            <w:vAlign w:val="center"/>
          </w:tcPr>
          <w:p w14:paraId="262F8C91" w14:textId="77777777" w:rsidR="007A1F70" w:rsidRPr="00DD44CD" w:rsidRDefault="007A1F70" w:rsidP="00DD44CD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DD44CD">
              <w:rPr>
                <w:rFonts w:ascii="標楷體" w:eastAsia="標楷體" w:hAnsi="標楷體" w:cs="DFKaiShu-SB-Estd-BF"/>
                <w:kern w:val="0"/>
              </w:rPr>
              <w:t>科  目</w:t>
            </w:r>
          </w:p>
        </w:tc>
        <w:tc>
          <w:tcPr>
            <w:tcW w:w="1984" w:type="dxa"/>
            <w:vAlign w:val="center"/>
          </w:tcPr>
          <w:p w14:paraId="09307012" w14:textId="77777777" w:rsidR="007A1F70" w:rsidRPr="00901A0E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01A0E">
              <w:rPr>
                <w:rFonts w:ascii="標楷體" w:eastAsia="標楷體" w:hAnsi="標楷體" w:hint="eastAsia"/>
                <w:kern w:val="1"/>
              </w:rPr>
              <w:t>總</w:t>
            </w:r>
            <w:r w:rsidRPr="00901A0E">
              <w:rPr>
                <w:rFonts w:ascii="標楷體" w:eastAsia="標楷體" w:hAnsi="標楷體"/>
                <w:kern w:val="1"/>
                <w:lang w:eastAsia="ar-SA"/>
              </w:rPr>
              <w:t>節數</w:t>
            </w:r>
            <w:proofErr w:type="gramEnd"/>
          </w:p>
        </w:tc>
        <w:tc>
          <w:tcPr>
            <w:tcW w:w="2552" w:type="dxa"/>
            <w:vAlign w:val="center"/>
          </w:tcPr>
          <w:p w14:paraId="22480A67" w14:textId="77777777" w:rsidR="007A1F70" w:rsidRPr="00901A0E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01A0E">
              <w:rPr>
                <w:rFonts w:ascii="標楷體" w:eastAsia="標楷體" w:hAnsi="標楷體"/>
              </w:rPr>
              <w:t>名額</w:t>
            </w:r>
          </w:p>
        </w:tc>
        <w:tc>
          <w:tcPr>
            <w:tcW w:w="3701" w:type="dxa"/>
            <w:vAlign w:val="center"/>
          </w:tcPr>
          <w:p w14:paraId="40C3DD2C" w14:textId="77777777" w:rsidR="007A1F70" w:rsidRPr="00901A0E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聘期</w:t>
            </w:r>
          </w:p>
        </w:tc>
      </w:tr>
      <w:tr w:rsidR="007A1F70" w:rsidRPr="00374E79" w14:paraId="0B633A87" w14:textId="77777777" w:rsidTr="00521A62">
        <w:trPr>
          <w:trHeight w:val="440"/>
          <w:jc w:val="center"/>
        </w:trPr>
        <w:tc>
          <w:tcPr>
            <w:tcW w:w="1125" w:type="dxa"/>
            <w:vAlign w:val="center"/>
          </w:tcPr>
          <w:p w14:paraId="28E03A40" w14:textId="51AC96B3" w:rsidR="007A1F70" w:rsidRPr="000E6253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童軍</w:t>
            </w:r>
          </w:p>
        </w:tc>
        <w:tc>
          <w:tcPr>
            <w:tcW w:w="1984" w:type="dxa"/>
            <w:vAlign w:val="center"/>
          </w:tcPr>
          <w:p w14:paraId="3D277DC5" w14:textId="1E071E35" w:rsidR="007A1F70" w:rsidRDefault="007A1F70" w:rsidP="00EC6C7E">
            <w:pPr>
              <w:suppressAutoHyphens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1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</w:rPr>
              <w:t>1</w:t>
            </w:r>
            <w:r w:rsidR="00B35EA5">
              <w:rPr>
                <w:rFonts w:ascii="標楷體" w:eastAsia="標楷體" w:hAnsi="標楷體" w:hint="eastAsia"/>
                <w:color w:val="000000"/>
                <w:kern w:val="1"/>
              </w:rPr>
              <w:t>2</w:t>
            </w:r>
            <w:r w:rsidRPr="000D31FD">
              <w:rPr>
                <w:rFonts w:ascii="標楷體" w:eastAsia="標楷體" w:hAnsi="標楷體" w:hint="eastAsia"/>
                <w:color w:val="000000"/>
                <w:kern w:val="1"/>
              </w:rPr>
              <w:t>節/</w:t>
            </w:r>
            <w:proofErr w:type="gramStart"/>
            <w:r w:rsidRPr="000D31FD">
              <w:rPr>
                <w:rFonts w:ascii="標楷體" w:eastAsia="標楷體" w:hAnsi="標楷體" w:hint="eastAsia"/>
                <w:color w:val="000000"/>
                <w:kern w:val="1"/>
              </w:rPr>
              <w:t>週</w:t>
            </w:r>
            <w:proofErr w:type="gramEnd"/>
          </w:p>
          <w:p w14:paraId="38809C52" w14:textId="44E3AA86" w:rsidR="007A1F70" w:rsidRDefault="007A1F70" w:rsidP="00EC6C7E">
            <w:pPr>
              <w:suppressAutoHyphens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1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</w:rPr>
              <w:t>(八年級5節</w:t>
            </w:r>
            <w:r w:rsidR="001B00D2">
              <w:rPr>
                <w:rFonts w:ascii="標楷體" w:eastAsia="標楷體" w:hAnsi="標楷體" w:hint="eastAsia"/>
                <w:color w:val="000000"/>
                <w:kern w:val="1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kern w:val="1"/>
              </w:rPr>
              <w:t>九年級6節</w:t>
            </w:r>
            <w:r w:rsidR="001B00D2">
              <w:rPr>
                <w:rFonts w:ascii="標楷體" w:eastAsia="標楷體" w:hAnsi="標楷體" w:hint="eastAsia"/>
                <w:color w:val="000000"/>
                <w:kern w:val="1"/>
              </w:rPr>
              <w:t>、</w:t>
            </w:r>
          </w:p>
          <w:p w14:paraId="2F10C436" w14:textId="6D11C319" w:rsidR="00B35EA5" w:rsidRPr="000D31FD" w:rsidRDefault="00B35EA5" w:rsidP="00EC6C7E">
            <w:pPr>
              <w:suppressAutoHyphens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1"/>
              </w:rPr>
            </w:pPr>
            <w:r>
              <w:rPr>
                <w:rFonts w:ascii="標楷體" w:eastAsia="標楷體" w:hAnsi="標楷體" w:hint="eastAsia"/>
                <w:color w:val="000000"/>
                <w:kern w:val="1"/>
              </w:rPr>
              <w:t>社團1節)</w:t>
            </w:r>
          </w:p>
        </w:tc>
        <w:tc>
          <w:tcPr>
            <w:tcW w:w="2552" w:type="dxa"/>
            <w:vAlign w:val="center"/>
          </w:tcPr>
          <w:p w14:paraId="314416B2" w14:textId="77777777" w:rsidR="007A1F70" w:rsidRPr="000D31FD" w:rsidRDefault="007A1F70" w:rsidP="00EC6C7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D31FD">
              <w:rPr>
                <w:rFonts w:ascii="標楷體" w:eastAsia="標楷體" w:hAnsi="標楷體" w:hint="eastAsia"/>
                <w:color w:val="000000"/>
              </w:rPr>
              <w:t>正取1名，備取擇優</w:t>
            </w:r>
          </w:p>
        </w:tc>
        <w:tc>
          <w:tcPr>
            <w:tcW w:w="370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85"/>
            </w:tblGrid>
            <w:tr w:rsidR="007A1F70" w14:paraId="3318DA47" w14:textId="77777777" w:rsidTr="00EC6C7E">
              <w:trPr>
                <w:trHeight w:val="120"/>
              </w:trPr>
              <w:tc>
                <w:tcPr>
                  <w:tcW w:w="0" w:type="auto"/>
                </w:tcPr>
                <w:p w14:paraId="1C2784A8" w14:textId="0F343E78" w:rsidR="007A1F70" w:rsidRDefault="007A1F70" w:rsidP="00521A6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114</w:t>
                  </w:r>
                  <w:r w:rsidR="00521A62">
                    <w:rPr>
                      <w:rFonts w:hint="eastAsia"/>
                      <w:sz w:val="23"/>
                      <w:szCs w:val="23"/>
                    </w:rPr>
                    <w:t>年</w:t>
                  </w:r>
                  <w:r>
                    <w:rPr>
                      <w:rFonts w:hint="eastAsia"/>
                      <w:sz w:val="23"/>
                      <w:szCs w:val="23"/>
                    </w:rPr>
                    <w:t>1</w:t>
                  </w:r>
                  <w:r w:rsidR="00521A62">
                    <w:rPr>
                      <w:sz w:val="23"/>
                      <w:szCs w:val="23"/>
                    </w:rPr>
                    <w:t>0</w:t>
                  </w:r>
                  <w:r w:rsidR="00521A62">
                    <w:rPr>
                      <w:rFonts w:hint="eastAsia"/>
                      <w:sz w:val="23"/>
                      <w:szCs w:val="23"/>
                    </w:rPr>
                    <w:t>月</w:t>
                  </w:r>
                  <w:r>
                    <w:rPr>
                      <w:sz w:val="23"/>
                      <w:szCs w:val="23"/>
                    </w:rPr>
                    <w:t>1</w:t>
                  </w:r>
                  <w:r>
                    <w:rPr>
                      <w:rFonts w:hint="eastAsia"/>
                      <w:sz w:val="23"/>
                      <w:szCs w:val="23"/>
                    </w:rPr>
                    <w:t>6</w:t>
                  </w:r>
                  <w:r w:rsidR="00521A62">
                    <w:rPr>
                      <w:rFonts w:hint="eastAsia"/>
                      <w:sz w:val="23"/>
                      <w:szCs w:val="23"/>
                    </w:rPr>
                    <w:t>日</w:t>
                  </w:r>
                  <w:r>
                    <w:rPr>
                      <w:sz w:val="23"/>
                      <w:szCs w:val="23"/>
                    </w:rPr>
                    <w:t>(</w:t>
                  </w:r>
                  <w:r>
                    <w:rPr>
                      <w:rFonts w:hint="eastAsia"/>
                      <w:sz w:val="23"/>
                      <w:szCs w:val="23"/>
                    </w:rPr>
                    <w:t>或報到日起</w:t>
                  </w:r>
                  <w:r>
                    <w:rPr>
                      <w:sz w:val="23"/>
                      <w:szCs w:val="23"/>
                    </w:rPr>
                    <w:t>)</w:t>
                  </w:r>
                  <w:r>
                    <w:rPr>
                      <w:rFonts w:hint="eastAsia"/>
                      <w:sz w:val="23"/>
                      <w:szCs w:val="23"/>
                    </w:rPr>
                    <w:t>至</w:t>
                  </w:r>
                  <w:r w:rsidRPr="00521A62">
                    <w:rPr>
                      <w:color w:val="000000" w:themeColor="text1"/>
                      <w:sz w:val="23"/>
                      <w:szCs w:val="23"/>
                    </w:rPr>
                    <w:t>115</w:t>
                  </w:r>
                  <w:r w:rsid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年</w:t>
                  </w:r>
                  <w:r w:rsidR="00A27082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4</w:t>
                  </w:r>
                  <w:r w:rsid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月</w:t>
                  </w:r>
                  <w:r w:rsidR="00A27082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15</w:t>
                  </w:r>
                  <w:r w:rsid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日</w:t>
                  </w:r>
                  <w:r w:rsidR="00A27082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(</w:t>
                  </w:r>
                  <w:r w:rsidR="00D325A4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或該職缺教師應徵入伍回</w:t>
                  </w:r>
                  <w:proofErr w:type="gramStart"/>
                  <w:r w:rsidR="00D325A4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職復薪</w:t>
                  </w:r>
                  <w:proofErr w:type="gramEnd"/>
                  <w:r w:rsidR="00D325A4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前一日止</w:t>
                  </w:r>
                  <w:r w:rsidR="00A27082" w:rsidRPr="00521A62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)</w:t>
                  </w:r>
                </w:p>
              </w:tc>
            </w:tr>
          </w:tbl>
          <w:p w14:paraId="5B7AA6F0" w14:textId="77777777" w:rsidR="007A1F70" w:rsidRPr="000D31FD" w:rsidRDefault="007A1F70" w:rsidP="00EC6C7E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CBB19AC" w14:textId="06E80F86" w:rsidR="00575C1E" w:rsidRPr="00A62C78" w:rsidRDefault="00575C1E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/>
        </w:rPr>
      </w:pPr>
      <w:r w:rsidRPr="00A62C78">
        <w:rPr>
          <w:rFonts w:ascii="標楷體" w:eastAsia="標楷體" w:hint="eastAsia"/>
          <w:b/>
        </w:rPr>
        <w:t>簡章公告：</w:t>
      </w:r>
      <w:r w:rsidRPr="00A62C78">
        <w:rPr>
          <w:rFonts w:ascii="標楷體" w:eastAsia="標楷體" w:hint="eastAsia"/>
        </w:rPr>
        <w:t>本簡章公告於下列網站</w:t>
      </w:r>
    </w:p>
    <w:p w14:paraId="30D4D88A" w14:textId="4186CCCD" w:rsidR="00575C1E" w:rsidRPr="00906B7B" w:rsidRDefault="00AF4FCE" w:rsidP="00B4204D">
      <w:pPr>
        <w:pStyle w:val="af0"/>
        <w:numPr>
          <w:ilvl w:val="0"/>
          <w:numId w:val="5"/>
        </w:numPr>
        <w:spacing w:line="360" w:lineRule="exact"/>
        <w:ind w:leftChars="0"/>
        <w:rPr>
          <w:rFonts w:ascii="標楷體" w:eastAsia="標楷體"/>
        </w:rPr>
      </w:pPr>
      <w:r w:rsidRPr="00AF4FCE">
        <w:rPr>
          <w:rFonts w:ascii="標楷體" w:eastAsia="標楷體" w:hAnsi="標楷體" w:hint="eastAsia"/>
          <w:color w:val="000000"/>
        </w:rPr>
        <w:t>臺北市立北安國民中學網站首頁/校園公告/教師甄選專區</w:t>
      </w:r>
      <w:proofErr w:type="gramStart"/>
      <w:r w:rsidRPr="00AF4FCE">
        <w:rPr>
          <w:rFonts w:ascii="標楷體" w:eastAsia="標楷體" w:hAnsi="標楷體" w:hint="eastAsia"/>
          <w:color w:val="000000"/>
        </w:rPr>
        <w:t>（</w:t>
      </w:r>
      <w:proofErr w:type="gramEnd"/>
      <w:r w:rsidRPr="00AF4FCE">
        <w:rPr>
          <w:rFonts w:ascii="標楷體" w:eastAsia="標楷體" w:hAnsi="標楷體" w:hint="eastAsia"/>
          <w:color w:val="000000"/>
        </w:rPr>
        <w:t>網址：http：//www.pajh.tp.edu.tw/</w:t>
      </w:r>
      <w:proofErr w:type="gramStart"/>
      <w:r w:rsidRPr="00AF4FCE">
        <w:rPr>
          <w:rFonts w:ascii="標楷體" w:eastAsia="標楷體" w:hAnsi="標楷體" w:hint="eastAsia"/>
          <w:color w:val="000000"/>
        </w:rPr>
        <w:t>）</w:t>
      </w:r>
      <w:proofErr w:type="gramEnd"/>
      <w:r w:rsidRPr="00AF4FCE">
        <w:rPr>
          <w:rFonts w:ascii="標楷體" w:eastAsia="標楷體" w:hAnsi="標楷體" w:hint="eastAsia"/>
          <w:color w:val="000000"/>
        </w:rPr>
        <w:t>。</w:t>
      </w:r>
    </w:p>
    <w:p w14:paraId="0C87E4DC" w14:textId="28EEA9D0" w:rsidR="005D1ADC" w:rsidRPr="00C3137B" w:rsidRDefault="00575C1E" w:rsidP="00B4204D">
      <w:pPr>
        <w:pStyle w:val="af0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 w:cs="細明體"/>
          <w:b/>
        </w:rPr>
      </w:pPr>
      <w:r w:rsidRPr="00A14CBB">
        <w:rPr>
          <w:rFonts w:ascii="標楷體" w:eastAsia="標楷體" w:hint="eastAsia"/>
        </w:rPr>
        <w:t>教育部全國高級中等以下學校教師選聘網</w:t>
      </w:r>
      <w:proofErr w:type="gramStart"/>
      <w:r w:rsidRPr="00A14CBB">
        <w:rPr>
          <w:rFonts w:ascii="標楷體" w:eastAsia="標楷體" w:hint="eastAsia"/>
        </w:rPr>
        <w:t>（</w:t>
      </w:r>
      <w:proofErr w:type="gramEnd"/>
      <w:r w:rsidRPr="00A14CBB">
        <w:rPr>
          <w:rFonts w:ascii="標楷體" w:eastAsia="標楷體" w:hint="eastAsia"/>
        </w:rPr>
        <w:t>網址：http：//tsn</w:t>
      </w:r>
      <w:r w:rsidRPr="00A14CBB">
        <w:rPr>
          <w:rFonts w:ascii="標楷體" w:eastAsia="標楷體"/>
        </w:rPr>
        <w:t>.</w:t>
      </w:r>
      <w:r w:rsidRPr="00A14CBB">
        <w:rPr>
          <w:rFonts w:ascii="標楷體" w:eastAsia="標楷體" w:hint="eastAsia"/>
        </w:rPr>
        <w:t>moe</w:t>
      </w:r>
      <w:r w:rsidRPr="00A14CBB">
        <w:rPr>
          <w:rFonts w:ascii="標楷體" w:eastAsia="標楷體"/>
        </w:rPr>
        <w:t>.edu.tw/</w:t>
      </w:r>
      <w:proofErr w:type="gramStart"/>
      <w:r w:rsidRPr="00A14CBB">
        <w:rPr>
          <w:rFonts w:ascii="標楷體" w:eastAsia="標楷體" w:hint="eastAsia"/>
        </w:rPr>
        <w:t>）</w:t>
      </w:r>
      <w:proofErr w:type="gramEnd"/>
    </w:p>
    <w:p w14:paraId="1DBCAC64" w14:textId="25A03A65" w:rsidR="00AE35BD" w:rsidRDefault="00AE35BD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cs="細明體"/>
          <w:b/>
        </w:rPr>
      </w:pPr>
      <w:r>
        <w:rPr>
          <w:rFonts w:ascii="標楷體" w:eastAsia="標楷體" w:hAnsi="標楷體" w:cs="細明體" w:hint="eastAsia"/>
          <w:b/>
        </w:rPr>
        <w:t>甄選日程：</w:t>
      </w:r>
      <w:r w:rsidR="00532D0C" w:rsidRPr="00532D0C">
        <w:rPr>
          <w:rFonts w:ascii="標楷體" w:eastAsia="標楷體" w:hAnsi="標楷體" w:cs="細明體" w:hint="eastAsia"/>
          <w:b/>
        </w:rPr>
        <w:t>(如遇政府機關宣佈停止上班上課，則當日及後續甄選時</w:t>
      </w:r>
      <w:proofErr w:type="gramStart"/>
      <w:r w:rsidR="00532D0C" w:rsidRPr="00532D0C">
        <w:rPr>
          <w:rFonts w:ascii="標楷體" w:eastAsia="標楷體" w:hAnsi="標楷體" w:cs="細明體" w:hint="eastAsia"/>
          <w:b/>
        </w:rPr>
        <w:t>程</w:t>
      </w:r>
      <w:r w:rsidR="00307A30">
        <w:rPr>
          <w:rFonts w:ascii="標楷體" w:eastAsia="標楷體" w:hAnsi="標楷體" w:cs="細明體" w:hint="eastAsia"/>
          <w:b/>
        </w:rPr>
        <w:t>依校網</w:t>
      </w:r>
      <w:proofErr w:type="gramEnd"/>
      <w:r w:rsidR="00307A30">
        <w:rPr>
          <w:rFonts w:ascii="標楷體" w:eastAsia="標楷體" w:hAnsi="標楷體" w:cs="細明體" w:hint="eastAsia"/>
          <w:b/>
        </w:rPr>
        <w:t>公告，</w:t>
      </w:r>
      <w:r w:rsidR="002722D8">
        <w:rPr>
          <w:rFonts w:ascii="標楷體" w:eastAsia="標楷體" w:hAnsi="標楷體" w:cs="細明體" w:hint="eastAsia"/>
          <w:b/>
        </w:rPr>
        <w:t>請</w:t>
      </w:r>
      <w:r w:rsidR="00307A30">
        <w:rPr>
          <w:rFonts w:ascii="標楷體" w:eastAsia="標楷體" w:hAnsi="標楷體" w:cs="細明體" w:hint="eastAsia"/>
          <w:b/>
        </w:rPr>
        <w:t>應考人自行查閱</w:t>
      </w:r>
      <w:r w:rsidR="002722D8">
        <w:rPr>
          <w:rFonts w:ascii="標楷體" w:eastAsia="標楷體" w:hAnsi="標楷體" w:cs="細明體" w:hint="eastAsia"/>
          <w:b/>
        </w:rPr>
        <w:t>，並依期應試</w:t>
      </w:r>
      <w:r w:rsidR="00532D0C" w:rsidRPr="00532D0C">
        <w:rPr>
          <w:rFonts w:ascii="標楷體" w:eastAsia="標楷體" w:hAnsi="標楷體" w:cs="細明體" w:hint="eastAsia"/>
          <w:b/>
        </w:rPr>
        <w:t>)</w:t>
      </w:r>
    </w:p>
    <w:tbl>
      <w:tblPr>
        <w:tblW w:w="10064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76"/>
      </w:tblGrid>
      <w:tr w:rsidR="00C579D9" w:rsidRPr="008018CC" w14:paraId="19B2D8BD" w14:textId="77777777" w:rsidTr="00B35EA5">
        <w:trPr>
          <w:trHeight w:val="737"/>
        </w:trPr>
        <w:tc>
          <w:tcPr>
            <w:tcW w:w="817" w:type="dxa"/>
            <w:tcBorders>
              <w:tl2br w:val="single" w:sz="4" w:space="0" w:color="auto"/>
            </w:tcBorders>
          </w:tcPr>
          <w:p w14:paraId="27902AC4" w14:textId="777777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日期</w:t>
            </w:r>
          </w:p>
          <w:p w14:paraId="60C556ED" w14:textId="777777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76" w:type="dxa"/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D412AE" w:rsidRPr="00AB207B" w14:paraId="6A058BCC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640EAACE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第1次</w:t>
            </w:r>
          </w:p>
          <w:p w14:paraId="6F1FB21E" w14:textId="5AE02595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</w:tcPr>
          <w:p w14:paraId="2E0113D3" w14:textId="1441CAFB" w:rsidR="00D412AE" w:rsidRPr="00521A62" w:rsidRDefault="00D412AE" w:rsidP="00521A62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114年10月7日(二)</w:t>
            </w:r>
          </w:p>
        </w:tc>
        <w:tc>
          <w:tcPr>
            <w:tcW w:w="1843" w:type="dxa"/>
          </w:tcPr>
          <w:p w14:paraId="7A6240EB" w14:textId="24FCC4B9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114年10月8日(三)</w:t>
            </w:r>
          </w:p>
        </w:tc>
        <w:tc>
          <w:tcPr>
            <w:tcW w:w="1843" w:type="dxa"/>
          </w:tcPr>
          <w:p w14:paraId="26616B36" w14:textId="5E4CD11F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114年10月8日(三)</w:t>
            </w:r>
          </w:p>
        </w:tc>
        <w:tc>
          <w:tcPr>
            <w:tcW w:w="1842" w:type="dxa"/>
          </w:tcPr>
          <w:p w14:paraId="025AC991" w14:textId="3A8C5FFA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114年10月9日(四)</w:t>
            </w:r>
          </w:p>
        </w:tc>
        <w:tc>
          <w:tcPr>
            <w:tcW w:w="1876" w:type="dxa"/>
          </w:tcPr>
          <w:p w14:paraId="6FF37612" w14:textId="702B061D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114年10月9日(四)</w:t>
            </w:r>
          </w:p>
        </w:tc>
      </w:tr>
      <w:tr w:rsidR="00D412AE" w:rsidRPr="00AB207B" w14:paraId="62391E8B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3329D052" w14:textId="01F0FA98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</w:tcPr>
          <w:p w14:paraId="518C6D9D" w14:textId="14CA3FCF" w:rsidR="00D412AE" w:rsidRPr="00521A62" w:rsidRDefault="00E22152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細明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E58555" wp14:editId="6A5DD1A5">
                      <wp:simplePos x="0" y="0"/>
                      <wp:positionH relativeFrom="column">
                        <wp:posOffset>-734760</wp:posOffset>
                      </wp:positionH>
                      <wp:positionV relativeFrom="paragraph">
                        <wp:posOffset>250689</wp:posOffset>
                      </wp:positionV>
                      <wp:extent cx="6838950" cy="38100"/>
                      <wp:effectExtent l="0" t="0" r="19050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8950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34DED9" id="直線接點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85pt,19.75pt" to="480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" strokecolor="#ed7d31" strokeweight="1.5pt">
                      <v:stroke joinstyle="miter"/>
                    </v:line>
                  </w:pict>
                </mc:Fallback>
              </mc:AlternateContent>
            </w:r>
            <w:r w:rsidR="00D412AE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114年10月13日(</w:t>
            </w:r>
            <w:proofErr w:type="gramStart"/>
            <w:r w:rsidR="00D412AE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="00D412AE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135611A1" w14:textId="4A96740C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114年10月14日(二)</w:t>
            </w:r>
          </w:p>
        </w:tc>
        <w:tc>
          <w:tcPr>
            <w:tcW w:w="1843" w:type="dxa"/>
          </w:tcPr>
          <w:p w14:paraId="67EF0F0C" w14:textId="4E569B1A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114年10月14日(二)</w:t>
            </w:r>
          </w:p>
        </w:tc>
        <w:tc>
          <w:tcPr>
            <w:tcW w:w="1842" w:type="dxa"/>
          </w:tcPr>
          <w:p w14:paraId="59213D16" w14:textId="02EA8439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114年10月15日(三)</w:t>
            </w:r>
          </w:p>
        </w:tc>
        <w:tc>
          <w:tcPr>
            <w:tcW w:w="1876" w:type="dxa"/>
          </w:tcPr>
          <w:p w14:paraId="6B316D40" w14:textId="0278480C" w:rsidR="00D412AE" w:rsidRPr="00521A62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114年10月15日(三)</w:t>
            </w:r>
          </w:p>
        </w:tc>
      </w:tr>
      <w:tr w:rsidR="00D75BF4" w:rsidRPr="00AB207B" w14:paraId="0E71267D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647ECB77" w14:textId="77777777" w:rsidR="00B35EA5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D75BF4" w:rsidRPr="00521A62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5C4EE3C6" w14:textId="563B7471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59851AF7" w14:textId="473C1F80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6268661F" w14:textId="350BF222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114年10月1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5A229EC8" w14:textId="463A9829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7D325198" w14:textId="703358D6" w:rsidR="00D75BF4" w:rsidRPr="00521A62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4F3195"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129FD19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0010A6DF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71F2A286" w14:textId="0C273DF8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0451EFA3" w14:textId="40823E60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5662E48E" w14:textId="606FE645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2AE6F919" w14:textId="3E64C5CD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79EF01EE" w14:textId="7261D245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23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48A1200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06EEB253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71A0A635" w14:textId="14101A80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24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B1531F8" w14:textId="12497278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72AD488" w14:textId="28656571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01282C4B" w14:textId="2729B33A" w:rsidR="00B35EA5" w:rsidRPr="00521A62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4A74A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4A74A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7D37E646" w14:textId="231B484A" w:rsidR="00B35EA5" w:rsidRPr="00521A62" w:rsidRDefault="004A74A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114年10月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28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3BEF96F3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29D10629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4394AFBA" w14:textId="4D43ABCE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A2656E6" w14:textId="2B3A5F36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6BE097B5" w14:textId="75D3D10E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2228F903" w14:textId="7F032C5A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18E59E1E" w14:textId="486EF305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358E0ED4" w14:textId="0BC5E262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5DBA8F1" w14:textId="7B967B49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76ECFBCA" w14:textId="64BB8D32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7C847734" w14:textId="393D3521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00DE0BCB" w14:textId="3FAA618F" w:rsidR="00EC6C7E" w:rsidRPr="00521A62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B35EA5">
        <w:trPr>
          <w:trHeight w:val="680"/>
        </w:trPr>
        <w:tc>
          <w:tcPr>
            <w:tcW w:w="817" w:type="dxa"/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vAlign w:val="center"/>
          </w:tcPr>
          <w:p w14:paraId="613524DB" w14:textId="7C4D036C" w:rsidR="00B35EA5" w:rsidRPr="00521A62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4ED3D101" w14:textId="23D74619" w:rsidR="00B35EA5" w:rsidRPr="00521A62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F05FF56" w14:textId="3686D1CB" w:rsidR="00B35EA5" w:rsidRPr="00521A62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14215645" w14:textId="6668CFFF" w:rsidR="00B35EA5" w:rsidRPr="00521A62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76" w:type="dxa"/>
            <w:vAlign w:val="center"/>
          </w:tcPr>
          <w:p w14:paraId="5DF7483E" w14:textId="001CD15A" w:rsidR="00B35EA5" w:rsidRPr="00521A62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F9350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521A6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1EBD9698" w:rsidR="00A51B74" w:rsidRPr="00A62C78" w:rsidRDefault="001B7F92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 w:cs="細明體"/>
          <w:b/>
        </w:rPr>
      </w:pPr>
      <w:r>
        <w:rPr>
          <w:rFonts w:ascii="標楷體" w:eastAsia="標楷體" w:hAnsi="標楷體" w:cs="細明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6F82B" wp14:editId="7E5EC1B9">
                <wp:simplePos x="0" y="0"/>
                <wp:positionH relativeFrom="column">
                  <wp:posOffset>-5715</wp:posOffset>
                </wp:positionH>
                <wp:positionV relativeFrom="paragraph">
                  <wp:posOffset>-3696970</wp:posOffset>
                </wp:positionV>
                <wp:extent cx="6838950" cy="3810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B28B1" id="直線接點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-291.1pt" to="538.05pt,-2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" strokecolor="#ed7d31 [3205]" strokeweight="1.5pt">
                <v:stroke joinstyle="miter"/>
              </v:line>
            </w:pict>
          </mc:Fallback>
        </mc:AlternateContent>
      </w:r>
      <w:r w:rsidR="00A51B74" w:rsidRPr="00A62C78">
        <w:rPr>
          <w:rFonts w:ascii="標楷體" w:eastAsia="標楷體" w:hAnsi="標楷體" w:cs="細明體" w:hint="eastAsia"/>
          <w:b/>
        </w:rPr>
        <w:t>報名</w:t>
      </w:r>
      <w:r w:rsidR="009851C9">
        <w:rPr>
          <w:rFonts w:ascii="標楷體" w:eastAsia="標楷體" w:hAnsi="標楷體" w:cs="細明體" w:hint="eastAsia"/>
          <w:b/>
        </w:rPr>
        <w:t>事項</w:t>
      </w:r>
      <w:r w:rsidR="00A51B74" w:rsidRPr="00A62C78">
        <w:rPr>
          <w:rFonts w:ascii="標楷體" w:eastAsia="標楷體" w:hAnsi="標楷體" w:cs="細明體" w:hint="eastAsia"/>
          <w:b/>
        </w:rPr>
        <w:t>：</w:t>
      </w:r>
    </w:p>
    <w:p w14:paraId="4AA78F4B" w14:textId="074496C0" w:rsidR="00A51B74" w:rsidRPr="00A62C78" w:rsidRDefault="009851C9" w:rsidP="00B4204D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>報名</w:t>
      </w:r>
      <w:r w:rsidR="00A51B74" w:rsidRPr="00A62C78">
        <w:rPr>
          <w:rFonts w:ascii="標楷體" w:eastAsia="標楷體" w:hAnsi="標楷體" w:cs="細明體" w:hint="eastAsia"/>
        </w:rPr>
        <w:t>方式：</w:t>
      </w:r>
    </w:p>
    <w:p w14:paraId="193116D3" w14:textId="3A281580" w:rsidR="002A1FF4" w:rsidRPr="00681580" w:rsidRDefault="00A51B74" w:rsidP="00B4204D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</w:rPr>
      </w:pPr>
      <w:proofErr w:type="gramStart"/>
      <w:r w:rsidRPr="00681580">
        <w:rPr>
          <w:rFonts w:ascii="標楷體" w:eastAsia="標楷體" w:hAnsi="標楷體" w:cs="細明體" w:hint="eastAsia"/>
        </w:rPr>
        <w:t>採</w:t>
      </w:r>
      <w:proofErr w:type="gramEnd"/>
      <w:r w:rsidR="000106E8" w:rsidRPr="00681580">
        <w:rPr>
          <w:rFonts w:ascii="標楷體" w:eastAsia="標楷體" w:hAnsi="標楷體" w:cs="細明體" w:hint="eastAsia"/>
        </w:rPr>
        <w:t>電子郵件</w:t>
      </w:r>
      <w:r w:rsidRPr="00681580">
        <w:rPr>
          <w:rFonts w:ascii="標楷體" w:eastAsia="標楷體" w:hAnsi="標楷體" w:cs="細明體" w:hint="eastAsia"/>
        </w:rPr>
        <w:t>通訊報名，不受理親自或委託報名</w:t>
      </w:r>
      <w:r w:rsidR="002A1FF4" w:rsidRPr="00681580">
        <w:rPr>
          <w:rFonts w:ascii="標楷體" w:eastAsia="標楷體" w:hAnsi="標楷體" w:cs="細明體" w:hint="eastAsia"/>
        </w:rPr>
        <w:t>。</w:t>
      </w:r>
    </w:p>
    <w:p w14:paraId="0B4569AF" w14:textId="6D0E05DC" w:rsidR="002A1FF4" w:rsidRPr="00563FE7" w:rsidRDefault="00A51B74" w:rsidP="00B4204D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  <w:color w:val="000000" w:themeColor="text1"/>
        </w:rPr>
      </w:pPr>
      <w:r w:rsidRPr="00681580">
        <w:rPr>
          <w:rFonts w:ascii="標楷體" w:eastAsia="標楷體" w:hAnsi="標楷體" w:cs="細明體" w:hint="eastAsia"/>
          <w:color w:val="000000" w:themeColor="text1"/>
        </w:rPr>
        <w:t>請應考人將「</w:t>
      </w:r>
      <w:r w:rsidR="00366627">
        <w:rPr>
          <w:rFonts w:ascii="標楷體" w:eastAsia="標楷體" w:hAnsi="標楷體" w:cs="細明體" w:hint="eastAsia"/>
          <w:color w:val="000000" w:themeColor="text1"/>
        </w:rPr>
        <w:t>三</w:t>
      </w:r>
      <w:r w:rsidRPr="00681580">
        <w:rPr>
          <w:rFonts w:ascii="標楷體" w:eastAsia="標楷體" w:hAnsi="標楷體" w:cs="細明體" w:hint="eastAsia"/>
          <w:color w:val="000000" w:themeColor="text1"/>
        </w:rPr>
        <w:t>、報名應檢附資料」，</w:t>
      </w:r>
      <w:r w:rsidRPr="00563FE7">
        <w:rPr>
          <w:rFonts w:ascii="標楷體" w:eastAsia="標楷體" w:hAnsi="標楷體" w:cs="細明體" w:hint="eastAsia"/>
          <w:color w:val="000000" w:themeColor="text1"/>
        </w:rPr>
        <w:t>全部掃</w:t>
      </w:r>
      <w:r w:rsidR="00801A67" w:rsidRPr="00563FE7">
        <w:rPr>
          <w:rFonts w:ascii="標楷體" w:eastAsia="標楷體" w:hAnsi="標楷體" w:cs="細明體" w:hint="eastAsia"/>
          <w:color w:val="000000" w:themeColor="text1"/>
        </w:rPr>
        <w:t>描</w:t>
      </w:r>
      <w:r w:rsidRPr="00563FE7">
        <w:rPr>
          <w:rFonts w:ascii="標楷體" w:eastAsia="標楷體" w:hAnsi="標楷體" w:cs="細明體" w:hint="eastAsia"/>
          <w:color w:val="000000" w:themeColor="text1"/>
        </w:rPr>
        <w:t>成1個PDF檔案，於各次報名時間內</w:t>
      </w:r>
      <w:hyperlink r:id="rId8" w:history="1">
        <w:r w:rsidR="00012542" w:rsidRPr="00563FE7">
          <w:rPr>
            <w:rStyle w:val="a8"/>
            <w:rFonts w:ascii="標楷體" w:eastAsia="標楷體" w:hAnsi="標楷體" w:cs="細明體" w:hint="eastAsia"/>
            <w:color w:val="000000" w:themeColor="text1"/>
            <w:u w:val="none"/>
          </w:rPr>
          <w:t>寄至電子郵件信箱</w:t>
        </w:r>
        <w:r w:rsidR="00012542" w:rsidRPr="00974704">
          <w:rPr>
            <w:rStyle w:val="a8"/>
            <w:rFonts w:ascii="標楷體" w:eastAsia="標楷體" w:hAnsi="標楷體" w:cs="細明體" w:hint="eastAsia"/>
            <w:color w:val="000000" w:themeColor="text1"/>
          </w:rPr>
          <w:t>260</w:t>
        </w:r>
        <w:r w:rsidR="00012542" w:rsidRPr="00974704">
          <w:rPr>
            <w:rStyle w:val="a8"/>
            <w:rFonts w:ascii="標楷體" w:eastAsia="標楷體" w:hAnsi="標楷體" w:cs="細明體"/>
            <w:color w:val="000000" w:themeColor="text1"/>
          </w:rPr>
          <w:t>@</w:t>
        </w:r>
        <w:r w:rsidR="00012542" w:rsidRPr="00974704">
          <w:rPr>
            <w:rStyle w:val="a8"/>
            <w:rFonts w:ascii="標楷體" w:eastAsia="標楷體" w:hAnsi="標楷體" w:cs="細明體" w:hint="eastAsia"/>
            <w:color w:val="000000" w:themeColor="text1"/>
          </w:rPr>
          <w:t>pajh</w:t>
        </w:r>
        <w:r w:rsidR="00012542" w:rsidRPr="00974704">
          <w:rPr>
            <w:rStyle w:val="a8"/>
            <w:rFonts w:ascii="標楷體" w:eastAsia="標楷體" w:hAnsi="標楷體" w:cs="細明體"/>
            <w:color w:val="000000" w:themeColor="text1"/>
          </w:rPr>
          <w:t>.tp.edu.tw</w:t>
        </w:r>
      </w:hyperlink>
      <w:r w:rsidRPr="00563FE7">
        <w:rPr>
          <w:rFonts w:ascii="標楷體" w:eastAsia="標楷體" w:hAnsi="標楷體" w:cs="細明體" w:hint="eastAsia"/>
          <w:color w:val="000000" w:themeColor="text1"/>
        </w:rPr>
        <w:t>，逾時不予受理</w:t>
      </w:r>
      <w:r w:rsidR="00E0529B" w:rsidRPr="00563FE7">
        <w:rPr>
          <w:rFonts w:ascii="標楷體" w:eastAsia="標楷體" w:hAnsi="標楷體" w:cs="細明體" w:hint="eastAsia"/>
          <w:color w:val="000000" w:themeColor="text1"/>
        </w:rPr>
        <w:t>。</w:t>
      </w:r>
    </w:p>
    <w:p w14:paraId="00F40790" w14:textId="1F5D3C81" w:rsidR="002A1FF4" w:rsidRPr="00681580" w:rsidRDefault="00A51B74" w:rsidP="00B4204D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  <w:strike/>
          <w:color w:val="000000" w:themeColor="text1"/>
        </w:rPr>
      </w:pPr>
      <w:r w:rsidRPr="00681580">
        <w:rPr>
          <w:rFonts w:ascii="標楷體" w:eastAsia="標楷體" w:hAnsi="標楷體" w:cs="細明體" w:hint="eastAsia"/>
          <w:color w:val="000000" w:themeColor="text1"/>
        </w:rPr>
        <w:t>信件</w:t>
      </w:r>
      <w:proofErr w:type="gramStart"/>
      <w:r w:rsidRPr="00681580">
        <w:rPr>
          <w:rFonts w:ascii="標楷體" w:eastAsia="標楷體" w:hAnsi="標楷體" w:cs="細明體" w:hint="eastAsia"/>
          <w:color w:val="000000" w:themeColor="text1"/>
        </w:rPr>
        <w:t>主旨請敘明</w:t>
      </w:r>
      <w:proofErr w:type="gramEnd"/>
      <w:r w:rsidRPr="00681580">
        <w:rPr>
          <w:rFonts w:ascii="標楷體" w:eastAsia="標楷體" w:hAnsi="標楷體" w:cs="細明體" w:hint="eastAsia"/>
          <w:color w:val="000000" w:themeColor="text1"/>
        </w:rPr>
        <w:t>：報名</w:t>
      </w:r>
      <w:r w:rsidRPr="00681580">
        <w:rPr>
          <w:rFonts w:ascii="標楷體" w:eastAsia="標楷體" w:hAnsi="標楷體" w:cs="細明體" w:hint="eastAsia"/>
          <w:color w:val="000000" w:themeColor="text1"/>
          <w:u w:val="single"/>
        </w:rPr>
        <w:t>第</w:t>
      </w:r>
      <w:proofErr w:type="gramStart"/>
      <w:r w:rsidRPr="00681580">
        <w:rPr>
          <w:rFonts w:ascii="標楷體" w:eastAsia="標楷體" w:hAnsi="標楷體" w:cs="細明體" w:hint="eastAsia"/>
          <w:color w:val="000000" w:themeColor="text1"/>
          <w:u w:val="single"/>
        </w:rPr>
        <w:t>Ｏ次</w:t>
      </w:r>
      <w:r w:rsidR="00D75BF4">
        <w:rPr>
          <w:rFonts w:ascii="標楷體" w:eastAsia="標楷體" w:hAnsi="標楷體" w:cs="細明體" w:hint="eastAsia"/>
          <w:color w:val="000000" w:themeColor="text1"/>
          <w:u w:val="single"/>
        </w:rPr>
        <w:t>童</w:t>
      </w:r>
      <w:proofErr w:type="gramEnd"/>
      <w:r w:rsidR="00D75BF4">
        <w:rPr>
          <w:rFonts w:ascii="標楷體" w:eastAsia="標楷體" w:hAnsi="標楷體" w:cs="細明體" w:hint="eastAsia"/>
          <w:color w:val="000000" w:themeColor="text1"/>
          <w:u w:val="single"/>
        </w:rPr>
        <w:t>軍</w:t>
      </w:r>
      <w:r w:rsidR="00A14CBB">
        <w:rPr>
          <w:rFonts w:ascii="標楷體" w:eastAsia="標楷體" w:hAnsi="標楷體" w:cs="細明體" w:hint="eastAsia"/>
          <w:color w:val="000000" w:themeColor="text1"/>
          <w:u w:val="single"/>
        </w:rPr>
        <w:t>科</w:t>
      </w:r>
      <w:r w:rsidR="00640DCD">
        <w:rPr>
          <w:rFonts w:ascii="標楷體" w:eastAsia="標楷體" w:hAnsi="標楷體" w:cs="細明體" w:hint="eastAsia"/>
          <w:color w:val="000000" w:themeColor="text1"/>
          <w:u w:val="single"/>
        </w:rPr>
        <w:t>兼課</w:t>
      </w:r>
      <w:r w:rsidR="00FA728F" w:rsidRPr="00681580">
        <w:rPr>
          <w:rFonts w:ascii="標楷體" w:eastAsia="標楷體" w:hAnsi="標楷體" w:cs="細明體" w:hint="eastAsia"/>
          <w:color w:val="000000" w:themeColor="text1"/>
          <w:u w:val="single"/>
        </w:rPr>
        <w:t>教師甄選</w:t>
      </w:r>
      <w:r w:rsidR="00FA728F" w:rsidRPr="00A14CBB">
        <w:rPr>
          <w:rFonts w:ascii="標楷體" w:eastAsia="標楷體" w:hAnsi="標楷體" w:cs="細明體" w:hint="eastAsia"/>
          <w:color w:val="000000" w:themeColor="text1"/>
        </w:rPr>
        <w:t>，</w:t>
      </w:r>
      <w:r w:rsidR="00FA728F" w:rsidRPr="00681580">
        <w:rPr>
          <w:rFonts w:ascii="標楷體" w:eastAsia="標楷體" w:hAnsi="標楷體" w:cs="細明體" w:hint="eastAsia"/>
          <w:color w:val="000000" w:themeColor="text1"/>
        </w:rPr>
        <w:t>檔案命名方式：</w:t>
      </w:r>
      <w:r w:rsidR="006921FA">
        <w:rPr>
          <w:rFonts w:ascii="標楷體" w:eastAsia="標楷體" w:hAnsi="標楷體" w:cs="細明體" w:hint="eastAsia"/>
          <w:color w:val="000000" w:themeColor="text1"/>
        </w:rPr>
        <w:t>童軍</w:t>
      </w:r>
      <w:r w:rsidR="001F306F">
        <w:rPr>
          <w:rFonts w:ascii="標楷體" w:eastAsia="標楷體" w:hAnsi="標楷體" w:cs="細明體" w:hint="eastAsia"/>
          <w:color w:val="000000" w:themeColor="text1"/>
        </w:rPr>
        <w:t>科</w:t>
      </w:r>
      <w:r w:rsidR="00FA728F" w:rsidRPr="00681580">
        <w:rPr>
          <w:rFonts w:ascii="標楷體" w:eastAsia="標楷體" w:hAnsi="標楷體" w:cs="細明體" w:hint="eastAsia"/>
          <w:color w:val="000000" w:themeColor="text1"/>
        </w:rPr>
        <w:t>＋應考人姓名</w:t>
      </w:r>
      <w:r w:rsidR="0057408B" w:rsidRPr="00681580">
        <w:rPr>
          <w:rFonts w:ascii="標楷體" w:eastAsia="標楷體" w:hAnsi="標楷體" w:cs="細明體" w:hint="eastAsia"/>
          <w:color w:val="000000" w:themeColor="text1"/>
        </w:rPr>
        <w:t>。</w:t>
      </w:r>
    </w:p>
    <w:p w14:paraId="2CD2E080" w14:textId="31AF4189" w:rsidR="00A51B74" w:rsidRPr="00681580" w:rsidRDefault="00A51B74" w:rsidP="00B4204D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  <w:color w:val="0000FF"/>
        </w:rPr>
      </w:pPr>
      <w:r w:rsidRPr="00681580">
        <w:rPr>
          <w:rFonts w:ascii="標楷體" w:eastAsia="標楷體" w:hAnsi="標楷體" w:hint="eastAsia"/>
          <w:szCs w:val="24"/>
        </w:rPr>
        <w:t>本校收件後</w:t>
      </w:r>
      <w:r w:rsidR="006A7D79" w:rsidRPr="00681580">
        <w:rPr>
          <w:rFonts w:ascii="標楷體" w:eastAsia="標楷體" w:hAnsi="標楷體" w:hint="eastAsia"/>
          <w:szCs w:val="24"/>
        </w:rPr>
        <w:t>經核對報名資格無誤後，</w:t>
      </w:r>
      <w:r w:rsidRPr="00681580">
        <w:rPr>
          <w:rFonts w:ascii="標楷體" w:eastAsia="標楷體" w:hAnsi="標楷體" w:hint="eastAsia"/>
          <w:szCs w:val="24"/>
        </w:rPr>
        <w:t>發送確認通知</w:t>
      </w:r>
      <w:r w:rsidR="008745C9" w:rsidRPr="00681580">
        <w:rPr>
          <w:rFonts w:ascii="標楷體" w:eastAsia="標楷體" w:hAnsi="標楷體" w:hint="eastAsia"/>
          <w:szCs w:val="24"/>
        </w:rPr>
        <w:t>，並告知報名序號</w:t>
      </w:r>
      <w:r w:rsidRPr="00681580">
        <w:rPr>
          <w:rFonts w:ascii="標楷體" w:eastAsia="標楷體" w:hAnsi="標楷體" w:cs="細明體" w:hint="eastAsia"/>
        </w:rPr>
        <w:t>。</w:t>
      </w:r>
    </w:p>
    <w:p w14:paraId="66A08D54" w14:textId="2B22696A" w:rsidR="00A51B74" w:rsidRPr="003E00A2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</w:rPr>
      </w:pPr>
      <w:r w:rsidRPr="00681580">
        <w:rPr>
          <w:rFonts w:ascii="標楷體" w:eastAsia="標楷體" w:hAnsi="標楷體" w:cs="細明體" w:hint="eastAsia"/>
        </w:rPr>
        <w:t>繳費方式：</w:t>
      </w:r>
      <w:r w:rsidR="00C3137B">
        <w:rPr>
          <w:rFonts w:ascii="標楷體" w:eastAsia="標楷體" w:hAnsi="標楷體" w:cs="細明體" w:hint="eastAsia"/>
          <w:color w:val="000000" w:themeColor="text1"/>
        </w:rPr>
        <w:t>免報名費。</w:t>
      </w:r>
    </w:p>
    <w:p w14:paraId="385AB1BF" w14:textId="6AC4CCAF" w:rsidR="00A51B74" w:rsidRPr="00624AFE" w:rsidRDefault="00A51B74" w:rsidP="00B4204D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0000" w:themeColor="text1"/>
        </w:rPr>
      </w:pPr>
      <w:r w:rsidRPr="00624AFE">
        <w:rPr>
          <w:rFonts w:ascii="標楷體" w:eastAsia="標楷體" w:hAnsi="標楷體" w:cs="細明體" w:hint="eastAsia"/>
          <w:color w:val="000000" w:themeColor="text1"/>
        </w:rPr>
        <w:t xml:space="preserve">報名應檢附資料： </w:t>
      </w:r>
    </w:p>
    <w:p w14:paraId="0A61CB40" w14:textId="6AB19F10" w:rsidR="00A51B74" w:rsidRPr="00A62C78" w:rsidRDefault="00A51B74" w:rsidP="00B4204D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</w:rPr>
      </w:pPr>
      <w:r w:rsidRPr="00A62C78">
        <w:rPr>
          <w:rFonts w:ascii="標楷體" w:eastAsia="標楷體" w:hAnsi="標楷體" w:cs="細明體" w:hint="eastAsia"/>
        </w:rPr>
        <w:t>需繳交資料</w:t>
      </w:r>
    </w:p>
    <w:p w14:paraId="64BF0813" w14:textId="22587A7A" w:rsidR="00A51B74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 w:rsidRPr="003337D6">
        <w:rPr>
          <w:rFonts w:ascii="標楷體" w:eastAsia="標楷體" w:hAnsi="標楷體" w:cs="細明體" w:hint="eastAsia"/>
        </w:rPr>
        <w:t>報名表（必繳）。</w:t>
      </w:r>
    </w:p>
    <w:p w14:paraId="0FA5B917" w14:textId="7DA1D336" w:rsidR="00A51B74" w:rsidRPr="003337D6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 w:rsidRPr="003337D6">
        <w:rPr>
          <w:rFonts w:ascii="標楷體" w:eastAsia="標楷體" w:hAnsi="標楷體" w:cs="細明體" w:hint="eastAsia"/>
        </w:rPr>
        <w:t>國民身分證（必繳）。</w:t>
      </w:r>
    </w:p>
    <w:p w14:paraId="63BA6851" w14:textId="309FDD87" w:rsidR="00A51B74" w:rsidRPr="003337D6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 w:rsidRPr="003337D6">
        <w:rPr>
          <w:rFonts w:ascii="標楷體" w:eastAsia="標楷體" w:hAnsi="標楷體" w:cs="細明體" w:hint="eastAsia"/>
        </w:rPr>
        <w:t>中等學校教師證書。</w:t>
      </w:r>
    </w:p>
    <w:p w14:paraId="0140D7C7" w14:textId="2B13B4FB" w:rsidR="00A51B74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187" w:hanging="227"/>
        <w:rPr>
          <w:rFonts w:ascii="標楷體" w:eastAsia="標楷體" w:hAnsi="標楷體" w:cs="細明體"/>
        </w:rPr>
      </w:pPr>
      <w:r w:rsidRPr="003337D6">
        <w:rPr>
          <w:rFonts w:ascii="標楷體" w:eastAsia="標楷體" w:hAnsi="標楷體" w:cs="細明體" w:hint="eastAsia"/>
        </w:rPr>
        <w:t>最高學歷畢業證書（必繳）【</w:t>
      </w:r>
      <w:r w:rsidRPr="003337D6">
        <w:rPr>
          <w:rFonts w:ascii="標楷體" w:eastAsia="標楷體" w:hAnsi="標楷體" w:hint="eastAsia"/>
        </w:rPr>
        <w:t>凡持國外學歷證件者，需繳驗駐外館處驗證學歷屬實之證件（含中譯本）及主管教育行政機關認定學分之證明、修畢中等學校教師師資職前教育證明書</w:t>
      </w:r>
      <w:r w:rsidRPr="003337D6">
        <w:rPr>
          <w:rFonts w:ascii="標楷體" w:eastAsia="標楷體" w:hAnsi="標楷體" w:cs="細明體" w:hint="eastAsia"/>
        </w:rPr>
        <w:t>】。</w:t>
      </w:r>
    </w:p>
    <w:p w14:paraId="2FA2936F" w14:textId="5F3119B4" w:rsidR="00262B34" w:rsidRPr="003337D6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簡歷表</w:t>
      </w:r>
      <w:r w:rsidRPr="003337D6">
        <w:rPr>
          <w:rFonts w:ascii="標楷體" w:eastAsia="標楷體" w:hAnsi="標楷體" w:cs="細明體" w:hint="eastAsia"/>
        </w:rPr>
        <w:t>（必繳）。</w:t>
      </w:r>
    </w:p>
    <w:p w14:paraId="65C39536" w14:textId="6F0621BF" w:rsidR="00D93878" w:rsidRPr="00C3137B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聲明</w:t>
      </w:r>
      <w:r w:rsidR="00A51B74" w:rsidRPr="00681580">
        <w:rPr>
          <w:rFonts w:ascii="標楷體" w:eastAsia="標楷體" w:hAnsi="標楷體" w:cs="細明體" w:hint="eastAsia"/>
        </w:rPr>
        <w:t>書（必繳）。</w:t>
      </w:r>
    </w:p>
    <w:p w14:paraId="6C3BA383" w14:textId="0FD85F5E" w:rsidR="00A51B74" w:rsidRPr="00A62C78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187" w:hanging="227"/>
        <w:rPr>
          <w:rFonts w:ascii="標楷體" w:eastAsia="標楷體" w:hAnsi="標楷體" w:cs="細明體"/>
          <w:strike/>
        </w:rPr>
      </w:pPr>
      <w:r w:rsidRPr="00681580">
        <w:rPr>
          <w:rFonts w:ascii="標楷體" w:eastAsia="標楷體" w:hAnsi="標楷體" w:cs="細明體" w:hint="eastAsia"/>
        </w:rPr>
        <w:t>教育學分證明、</w:t>
      </w:r>
      <w:r w:rsidRPr="00681580">
        <w:rPr>
          <w:rFonts w:ascii="標楷體" w:eastAsia="標楷體" w:hAnsi="標楷體" w:hint="eastAsia"/>
        </w:rPr>
        <w:t>專門學分證明、教師資格檢定考試及格證明（如及格成績單）暨師資職前教育證明書。</w:t>
      </w:r>
      <w:r w:rsidR="009B6062" w:rsidRPr="00681580">
        <w:rPr>
          <w:rFonts w:ascii="標楷體" w:eastAsia="標楷體" w:hAnsi="標楷體" w:hint="eastAsia"/>
        </w:rPr>
        <w:t>（以上證件</w:t>
      </w:r>
      <w:r w:rsidR="009B6062" w:rsidRPr="00681580">
        <w:rPr>
          <w:rFonts w:ascii="標楷體" w:eastAsia="標楷體" w:hAnsi="標楷體" w:cs="細明體" w:hint="eastAsia"/>
        </w:rPr>
        <w:t>視應考人身分繳交，如已有報考</w:t>
      </w:r>
      <w:r w:rsidR="009B6062" w:rsidRPr="00681580">
        <w:rPr>
          <w:rFonts w:ascii="標楷體" w:eastAsia="標楷體" w:hint="eastAsia"/>
          <w:spacing w:val="3"/>
        </w:rPr>
        <w:t>教育階段</w:t>
      </w:r>
      <w:r w:rsidR="009B6062" w:rsidRPr="00681580">
        <w:rPr>
          <w:rFonts w:ascii="標楷體" w:eastAsia="標楷體" w:hAnsi="標楷體" w:hint="eastAsia"/>
          <w:spacing w:val="3"/>
        </w:rPr>
        <w:t>、</w:t>
      </w:r>
      <w:r w:rsidR="009B6062" w:rsidRPr="00681580">
        <w:rPr>
          <w:rFonts w:ascii="標楷體" w:eastAsia="標楷體" w:hint="eastAsia"/>
          <w:spacing w:val="3"/>
        </w:rPr>
        <w:t>科</w:t>
      </w:r>
      <w:r w:rsidR="009B6062" w:rsidRPr="00681580">
        <w:rPr>
          <w:rFonts w:ascii="標楷體" w:eastAsia="標楷體" w:hAnsi="標楷體" w:hint="eastAsia"/>
          <w:spacing w:val="3"/>
        </w:rPr>
        <w:t>(類)</w:t>
      </w:r>
      <w:r w:rsidR="009B6062" w:rsidRPr="00681580">
        <w:rPr>
          <w:rFonts w:ascii="標楷體" w:eastAsia="標楷體" w:hint="eastAsia"/>
          <w:spacing w:val="3"/>
        </w:rPr>
        <w:t>別合格教師證書且證書尚在有效期間者</w:t>
      </w:r>
      <w:r w:rsidR="009B6062" w:rsidRPr="00681580">
        <w:rPr>
          <w:rFonts w:ascii="標楷體" w:eastAsia="標楷體" w:hAnsi="標楷體" w:hint="eastAsia"/>
          <w:spacing w:val="3"/>
        </w:rPr>
        <w:t>，</w:t>
      </w:r>
      <w:r w:rsidR="009B6062" w:rsidRPr="00681580">
        <w:rPr>
          <w:rFonts w:ascii="標楷體" w:eastAsia="標楷體" w:hint="eastAsia"/>
          <w:spacing w:val="3"/>
        </w:rPr>
        <w:t>本項證件免繳交</w:t>
      </w:r>
      <w:r w:rsidR="009B6062" w:rsidRPr="00681580">
        <w:rPr>
          <w:rFonts w:ascii="標楷體" w:eastAsia="標楷體" w:hAnsi="標楷體" w:cs="細明體" w:hint="eastAsia"/>
        </w:rPr>
        <w:t>）。</w:t>
      </w:r>
      <w:r w:rsidRPr="00A62C78">
        <w:rPr>
          <w:rFonts w:ascii="標楷體" w:eastAsia="標楷體" w:hAnsi="標楷體" w:cs="細明體" w:hint="eastAsia"/>
        </w:rPr>
        <w:t xml:space="preserve">                          </w:t>
      </w:r>
    </w:p>
    <w:p w14:paraId="46FCBF81" w14:textId="646AB11C" w:rsidR="00E26718" w:rsidRPr="00A62C78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187" w:hanging="227"/>
        <w:rPr>
          <w:rFonts w:ascii="標楷體" w:eastAsia="標楷體" w:hAnsi="標楷體"/>
        </w:rPr>
      </w:pPr>
      <w:r w:rsidRPr="00A62C78">
        <w:rPr>
          <w:rFonts w:ascii="標楷體" w:eastAsia="標楷體" w:hAnsi="標楷體" w:hint="eastAsia"/>
        </w:rPr>
        <w:t>其他相關證明文件</w:t>
      </w:r>
      <w:proofErr w:type="gramStart"/>
      <w:r w:rsidRPr="00A62C78">
        <w:rPr>
          <w:rFonts w:ascii="標楷體" w:eastAsia="標楷體" w:hAnsi="標楷體" w:hint="eastAsia"/>
        </w:rPr>
        <w:t>【</w:t>
      </w:r>
      <w:proofErr w:type="gramEnd"/>
      <w:r w:rsidRPr="00A62C78">
        <w:rPr>
          <w:rFonts w:ascii="標楷體" w:eastAsia="標楷體" w:hAnsi="標楷體" w:hint="eastAsia"/>
        </w:rPr>
        <w:t>如原住民身分證明；</w:t>
      </w:r>
      <w:proofErr w:type="gramStart"/>
      <w:r w:rsidRPr="00A62C78">
        <w:rPr>
          <w:rFonts w:ascii="標楷體" w:eastAsia="標楷體" w:hAnsi="標楷體" w:hint="eastAsia"/>
        </w:rPr>
        <w:t>修習特教</w:t>
      </w:r>
      <w:proofErr w:type="gramEnd"/>
      <w:r w:rsidRPr="00A62C78">
        <w:rPr>
          <w:rFonts w:ascii="標楷體" w:eastAsia="標楷體" w:hAnsi="標楷體" w:hint="eastAsia"/>
        </w:rPr>
        <w:t>3學分以上或修習特殊教育研習時數54小時以上證明；</w:t>
      </w:r>
      <w:r w:rsidRPr="00A62C78">
        <w:rPr>
          <w:rFonts w:ascii="標楷體" w:eastAsia="標楷體" w:hAnsi="標楷體" w:cs="DFKaiShu-SB-Estd-BF" w:hint="eastAsia"/>
        </w:rPr>
        <w:t>曾任選手並得到市級、全國級、世界級獎牌證明</w:t>
      </w:r>
      <w:proofErr w:type="gramStart"/>
      <w:r w:rsidRPr="00A62C78">
        <w:rPr>
          <w:rFonts w:ascii="標楷體" w:eastAsia="標楷體" w:hAnsi="標楷體" w:hint="eastAsia"/>
        </w:rPr>
        <w:t>】</w:t>
      </w:r>
      <w:proofErr w:type="gramEnd"/>
      <w:r w:rsidRPr="00A62C78">
        <w:rPr>
          <w:rFonts w:ascii="標楷體" w:eastAsia="標楷體" w:hAnsi="標楷體" w:hint="eastAsia"/>
        </w:rPr>
        <w:t>（</w:t>
      </w:r>
      <w:r w:rsidRPr="00A62C78">
        <w:rPr>
          <w:rFonts w:ascii="標楷體" w:eastAsia="標楷體" w:hAnsi="標楷體" w:cs="DFKaiShu-SB-Estd-BF" w:hint="eastAsia"/>
        </w:rPr>
        <w:t>無者免繳）</w:t>
      </w:r>
      <w:r w:rsidRPr="00A62C78">
        <w:rPr>
          <w:rFonts w:ascii="標楷體" w:eastAsia="標楷體" w:hAnsi="標楷體" w:hint="eastAsia"/>
        </w:rPr>
        <w:t xml:space="preserve">。  </w:t>
      </w:r>
    </w:p>
    <w:p w14:paraId="130A791A" w14:textId="4A9D1F0B" w:rsidR="00A51B74" w:rsidRDefault="00A51B74" w:rsidP="00B4204D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300" w:left="1202" w:hanging="482"/>
        <w:rPr>
          <w:rFonts w:ascii="標楷體" w:eastAsia="標楷體" w:hAnsi="標楷體" w:cs="細明體"/>
        </w:rPr>
      </w:pPr>
      <w:r w:rsidRPr="00A62C78">
        <w:rPr>
          <w:rFonts w:ascii="標楷體" w:eastAsia="標楷體" w:hAnsi="標楷體" w:cs="細明體" w:hint="eastAsia"/>
        </w:rPr>
        <w:t>證明文件如有偽造，</w:t>
      </w:r>
      <w:proofErr w:type="gramStart"/>
      <w:r w:rsidRPr="00A62C78">
        <w:rPr>
          <w:rFonts w:ascii="標楷體" w:eastAsia="標楷體" w:hAnsi="標楷體" w:cs="細明體" w:hint="eastAsia"/>
        </w:rPr>
        <w:t>縱因甄試</w:t>
      </w:r>
      <w:proofErr w:type="gramEnd"/>
      <w:r w:rsidRPr="00A62C78">
        <w:rPr>
          <w:rFonts w:ascii="標楷體" w:eastAsia="標楷體" w:hAnsi="標楷體" w:cs="細明體" w:hint="eastAsia"/>
        </w:rPr>
        <w:t>前未能察覺而予錄取，經查證屬實，立即解聘。</w:t>
      </w:r>
    </w:p>
    <w:p w14:paraId="13D48814" w14:textId="192A9161" w:rsidR="00A51B74" w:rsidRPr="00215351" w:rsidRDefault="00BF509E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應試</w:t>
      </w:r>
      <w:r w:rsidR="009851C9">
        <w:rPr>
          <w:rFonts w:ascii="標楷體" w:eastAsia="標楷體" w:hAnsi="標楷體" w:hint="eastAsia"/>
          <w:b/>
        </w:rPr>
        <w:t>事項</w:t>
      </w:r>
      <w:r w:rsidR="00A51B74" w:rsidRPr="00215351">
        <w:rPr>
          <w:rFonts w:ascii="標楷體" w:eastAsia="標楷體" w:hAnsi="標楷體" w:hint="eastAsia"/>
          <w:b/>
        </w:rPr>
        <w:t>：</w:t>
      </w:r>
    </w:p>
    <w:p w14:paraId="626513CE" w14:textId="1F6C3A85" w:rsidR="009851C9" w:rsidRPr="00E120A2" w:rsidRDefault="009851C9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bCs/>
        </w:rPr>
      </w:pPr>
      <w:r w:rsidRPr="00E120A2">
        <w:rPr>
          <w:rFonts w:ascii="標楷體" w:eastAsia="標楷體" w:hAnsi="標楷體" w:hint="eastAsia"/>
          <w:bCs/>
        </w:rPr>
        <w:t>應考人應於各次甄</w:t>
      </w:r>
      <w:r w:rsidR="00A4629B">
        <w:rPr>
          <w:rFonts w:ascii="標楷體" w:eastAsia="標楷體" w:hAnsi="標楷體" w:hint="eastAsia"/>
          <w:bCs/>
        </w:rPr>
        <w:t>選</w:t>
      </w:r>
      <w:r w:rsidRPr="00E120A2">
        <w:rPr>
          <w:rFonts w:ascii="標楷體" w:eastAsia="標楷體" w:hAnsi="標楷體" w:hint="eastAsia"/>
          <w:bCs/>
        </w:rPr>
        <w:t>當日</w:t>
      </w:r>
      <w:r w:rsidR="00D75BF4">
        <w:rPr>
          <w:rFonts w:ascii="標楷體" w:eastAsia="標楷體" w:hAnsi="標楷體" w:hint="eastAsia"/>
          <w:bCs/>
        </w:rPr>
        <w:t>上午8</w:t>
      </w:r>
      <w:r w:rsidR="00BC24EB" w:rsidRPr="00BC24EB">
        <w:rPr>
          <w:rFonts w:ascii="標楷體" w:eastAsia="標楷體" w:hAnsi="標楷體" w:hint="eastAsia"/>
          <w:bCs/>
        </w:rPr>
        <w:t>時30分至</w:t>
      </w:r>
      <w:r w:rsidR="00D75BF4">
        <w:rPr>
          <w:rFonts w:ascii="標楷體" w:eastAsia="標楷體" w:hAnsi="標楷體" w:hint="eastAsia"/>
          <w:bCs/>
        </w:rPr>
        <w:t>9</w:t>
      </w:r>
      <w:r w:rsidR="00BC24EB" w:rsidRPr="00BC24EB">
        <w:rPr>
          <w:rFonts w:ascii="標楷體" w:eastAsia="標楷體" w:hAnsi="標楷體" w:hint="eastAsia"/>
          <w:bCs/>
        </w:rPr>
        <w:t>時</w:t>
      </w:r>
      <w:r w:rsidRPr="00E120A2">
        <w:rPr>
          <w:rFonts w:ascii="標楷體" w:eastAsia="標楷體" w:hAnsi="標楷體" w:hint="eastAsia"/>
          <w:bCs/>
          <w:color w:val="000000" w:themeColor="text1"/>
        </w:rPr>
        <w:t>，</w:t>
      </w:r>
      <w:r w:rsidRPr="00E120A2">
        <w:rPr>
          <w:rFonts w:ascii="標楷體" w:eastAsia="標楷體" w:hAnsi="標楷體" w:hint="eastAsia"/>
        </w:rPr>
        <w:t>攜帶國民身分證</w:t>
      </w:r>
      <w:r w:rsidRPr="00E120A2">
        <w:rPr>
          <w:rFonts w:ascii="標楷體" w:eastAsia="標楷體" w:hAnsi="標楷體" w:cs="細明體" w:hint="eastAsia"/>
        </w:rPr>
        <w:t>或附照片足資證明身分之證件（如駕照、健保卡等）至</w:t>
      </w:r>
      <w:r w:rsidRPr="00E120A2">
        <w:rPr>
          <w:rFonts w:ascii="標楷體" w:eastAsia="標楷體" w:hAnsi="標楷體" w:hint="eastAsia"/>
          <w:bCs/>
        </w:rPr>
        <w:t>本</w:t>
      </w:r>
      <w:r w:rsidRPr="00521A62">
        <w:rPr>
          <w:rFonts w:ascii="標楷體" w:eastAsia="標楷體" w:hAnsi="標楷體" w:hint="eastAsia"/>
          <w:bCs/>
          <w:color w:val="000000" w:themeColor="text1"/>
        </w:rPr>
        <w:t>校</w:t>
      </w:r>
      <w:r w:rsidR="003E00A2" w:rsidRPr="00521A62">
        <w:rPr>
          <w:rFonts w:ascii="標楷體" w:eastAsia="標楷體" w:hAnsi="標楷體" w:hint="eastAsia"/>
          <w:bCs/>
          <w:color w:val="000000" w:themeColor="text1"/>
        </w:rPr>
        <w:t>教務處</w:t>
      </w:r>
      <w:r w:rsidRPr="00521A62">
        <w:rPr>
          <w:rFonts w:ascii="標楷體" w:eastAsia="標楷體" w:hAnsi="標楷體" w:hint="eastAsia"/>
          <w:bCs/>
          <w:color w:val="000000" w:themeColor="text1"/>
        </w:rPr>
        <w:t>報</w:t>
      </w:r>
      <w:r w:rsidRPr="00E120A2">
        <w:rPr>
          <w:rFonts w:ascii="標楷體" w:eastAsia="標楷體" w:hAnsi="標楷體" w:hint="eastAsia"/>
          <w:bCs/>
        </w:rPr>
        <w:t xml:space="preserve">到，逾時未報到者以棄權論。         </w:t>
      </w:r>
    </w:p>
    <w:p w14:paraId="0135B449" w14:textId="4D895D43" w:rsidR="007D4F20" w:rsidRPr="007D4F20" w:rsidRDefault="00A4629B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甄選</w:t>
      </w:r>
      <w:r w:rsidR="007D4F20" w:rsidRPr="007D4F20">
        <w:rPr>
          <w:rFonts w:ascii="標楷體" w:eastAsia="標楷體" w:hAnsi="標楷體" w:hint="eastAsia"/>
          <w:bCs/>
        </w:rPr>
        <w:t>時間:</w:t>
      </w:r>
      <w:r w:rsidR="00385468">
        <w:rPr>
          <w:rFonts w:ascii="標楷體" w:eastAsia="標楷體" w:hAnsi="標楷體" w:hint="eastAsia"/>
          <w:bCs/>
        </w:rPr>
        <w:t>甄試</w:t>
      </w:r>
      <w:r w:rsidR="008738C9">
        <w:rPr>
          <w:rFonts w:ascii="標楷體" w:eastAsia="標楷體" w:hAnsi="標楷體" w:hint="eastAsia"/>
          <w:bCs/>
        </w:rPr>
        <w:t>自</w:t>
      </w:r>
      <w:r w:rsidR="00385468">
        <w:rPr>
          <w:rFonts w:ascii="標楷體" w:eastAsia="標楷體" w:hAnsi="標楷體" w:hint="eastAsia"/>
          <w:bCs/>
        </w:rPr>
        <w:t>當日</w:t>
      </w:r>
      <w:r w:rsidR="00D75BF4">
        <w:rPr>
          <w:rFonts w:ascii="標楷體" w:eastAsia="標楷體" w:hAnsi="標楷體" w:hint="eastAsia"/>
          <w:bCs/>
        </w:rPr>
        <w:t>上午9</w:t>
      </w:r>
      <w:r w:rsidR="00BC24EB" w:rsidRPr="00BC24EB">
        <w:rPr>
          <w:rFonts w:ascii="標楷體" w:eastAsia="標楷體" w:hAnsi="標楷體" w:hint="eastAsia"/>
          <w:bCs/>
        </w:rPr>
        <w:t>時20分起</w:t>
      </w:r>
      <w:r w:rsidR="007D4F20" w:rsidRPr="007D4F20">
        <w:rPr>
          <w:rFonts w:ascii="標楷體" w:eastAsia="標楷體" w:hAnsi="標楷體" w:hint="eastAsia"/>
          <w:bCs/>
        </w:rPr>
        <w:t>（依本校</w:t>
      </w:r>
      <w:r w:rsidR="00681580">
        <w:rPr>
          <w:rFonts w:ascii="標楷體" w:eastAsia="標楷體" w:hAnsi="標楷體" w:hint="eastAsia"/>
          <w:bCs/>
        </w:rPr>
        <w:t>電子郵件</w:t>
      </w:r>
      <w:r w:rsidR="007D4F20" w:rsidRPr="007D4F20">
        <w:rPr>
          <w:rFonts w:ascii="標楷體" w:eastAsia="標楷體" w:hAnsi="標楷體" w:hint="eastAsia"/>
          <w:bCs/>
        </w:rPr>
        <w:t>收件順序進行甄試，</w:t>
      </w:r>
      <w:proofErr w:type="gramStart"/>
      <w:r w:rsidR="007D4F20" w:rsidRPr="007D4F20">
        <w:rPr>
          <w:rFonts w:ascii="標楷體" w:eastAsia="標楷體" w:hAnsi="標楷體" w:hint="eastAsia"/>
          <w:bCs/>
        </w:rPr>
        <w:t>不</w:t>
      </w:r>
      <w:proofErr w:type="gramEnd"/>
      <w:r w:rsidR="007D4F20" w:rsidRPr="007D4F20">
        <w:rPr>
          <w:rFonts w:ascii="標楷體" w:eastAsia="標楷體" w:hAnsi="標楷體" w:hint="eastAsia"/>
          <w:bCs/>
        </w:rPr>
        <w:t>另行抽籤</w:t>
      </w:r>
      <w:r w:rsidR="0043403A">
        <w:rPr>
          <w:rFonts w:ascii="標楷體" w:eastAsia="標楷體" w:hAnsi="標楷體" w:hint="eastAsia"/>
          <w:bCs/>
        </w:rPr>
        <w:t>，</w:t>
      </w:r>
      <w:r w:rsidR="007D4F20" w:rsidRPr="007D4F20">
        <w:rPr>
          <w:rFonts w:ascii="標楷體" w:eastAsia="標楷體" w:hAnsi="標楷體" w:hint="eastAsia"/>
          <w:bCs/>
        </w:rPr>
        <w:t>試場當天公布）；甄試開始經唱名3次仍未到者，該項成績以零分計。</w:t>
      </w:r>
    </w:p>
    <w:p w14:paraId="49D3A645" w14:textId="77777777" w:rsidR="009851C9" w:rsidRPr="009851C9" w:rsidRDefault="009851C9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b/>
        </w:rPr>
      </w:pPr>
      <w:r w:rsidRPr="009851C9">
        <w:rPr>
          <w:rFonts w:ascii="標楷體" w:eastAsia="標楷體" w:hAnsi="標楷體" w:hint="eastAsia"/>
        </w:rPr>
        <w:t>第一階段試教(教學演示)</w:t>
      </w:r>
      <w:r w:rsidRPr="009851C9">
        <w:rPr>
          <w:rFonts w:ascii="新細明體" w:hAnsi="新細明體" w:hint="eastAsia"/>
        </w:rPr>
        <w:t>：</w:t>
      </w:r>
      <w:proofErr w:type="gramStart"/>
      <w:r w:rsidRPr="009851C9">
        <w:rPr>
          <w:rFonts w:ascii="標楷體" w:eastAsia="標楷體" w:hAnsi="標楷體" w:hint="eastAsia"/>
        </w:rPr>
        <w:t>佔</w:t>
      </w:r>
      <w:proofErr w:type="gramEnd"/>
      <w:r w:rsidRPr="009851C9">
        <w:rPr>
          <w:rFonts w:ascii="標楷體" w:eastAsia="標楷體" w:hAnsi="標楷體" w:hint="eastAsia"/>
        </w:rPr>
        <w:t>總分60％</w:t>
      </w:r>
    </w:p>
    <w:p w14:paraId="11DBEA3D" w14:textId="03811070" w:rsidR="00FA02E4" w:rsidRPr="00FA02E4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</w:rPr>
      </w:pPr>
      <w:r w:rsidRPr="005B5034">
        <w:rPr>
          <w:rFonts w:ascii="標楷體" w:eastAsia="標楷體" w:hAnsi="標楷體" w:hint="eastAsia"/>
        </w:rPr>
        <w:t>時間</w:t>
      </w:r>
      <w:r w:rsidRPr="005B5034">
        <w:rPr>
          <w:rFonts w:ascii="新細明體" w:hAnsi="新細明體" w:hint="eastAsia"/>
        </w:rPr>
        <w:t>：</w:t>
      </w:r>
      <w:r w:rsidR="00A3754D" w:rsidRPr="00FA02E4">
        <w:rPr>
          <w:rFonts w:ascii="標楷體" w:eastAsia="標楷體" w:hAnsi="標楷體" w:hint="eastAsia"/>
        </w:rPr>
        <w:t>每位應考人15分鐘。</w:t>
      </w:r>
    </w:p>
    <w:p w14:paraId="5077F165" w14:textId="00469F68" w:rsidR="00215351" w:rsidRPr="001947DD" w:rsidRDefault="007B3A5F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</w:rPr>
      </w:pPr>
      <w:r w:rsidRPr="001947DD">
        <w:rPr>
          <w:rFonts w:ascii="標楷體" w:eastAsia="標楷體" w:hAnsi="標楷體" w:hint="eastAsia"/>
        </w:rPr>
        <w:t>範圍</w:t>
      </w:r>
      <w:r w:rsidR="00215351" w:rsidRPr="001947DD">
        <w:rPr>
          <w:rFonts w:ascii="標楷體" w:eastAsia="標楷體" w:hAnsi="標楷體" w:hint="eastAsia"/>
        </w:rPr>
        <w:t>：</w:t>
      </w:r>
      <w:r w:rsidRPr="001947DD">
        <w:rPr>
          <w:rFonts w:ascii="標楷體" w:eastAsia="標楷體" w:hAnsi="標楷體" w:hint="eastAsia"/>
        </w:rPr>
        <w:t>試教版本</w:t>
      </w:r>
      <w:r w:rsidR="00E7772B">
        <w:rPr>
          <w:rFonts w:ascii="標楷體" w:eastAsia="標楷體" w:hAnsi="標楷體" w:hint="eastAsia"/>
        </w:rPr>
        <w:t>及</w:t>
      </w:r>
      <w:r w:rsidRPr="001947DD">
        <w:rPr>
          <w:rFonts w:ascii="標楷體" w:eastAsia="標楷體" w:hAnsi="標楷體" w:hint="eastAsia"/>
        </w:rPr>
        <w:t>單元如下</w:t>
      </w:r>
      <w:r w:rsidR="00E7772B">
        <w:rPr>
          <w:rFonts w:ascii="標楷體" w:eastAsia="標楷體" w:hAnsi="標楷體" w:hint="eastAsia"/>
        </w:rPr>
        <w:t>表</w:t>
      </w:r>
      <w:r w:rsidRPr="001947DD">
        <w:rPr>
          <w:rFonts w:ascii="標楷體" w:eastAsia="標楷體" w:hAnsi="標楷體" w:hint="eastAsia"/>
        </w:rPr>
        <w:t>，</w:t>
      </w:r>
      <w:r w:rsidR="00215351" w:rsidRPr="001947DD">
        <w:rPr>
          <w:rFonts w:ascii="標楷體" w:eastAsia="標楷體" w:hAnsi="標楷體" w:hint="eastAsia"/>
          <w:b/>
        </w:rPr>
        <w:t>本校不提供電腦、單槍投影機，請應考人自備教材及教具</w:t>
      </w:r>
      <w:r w:rsidR="00215351" w:rsidRPr="001947DD">
        <w:rPr>
          <w:rFonts w:ascii="標楷體" w:eastAsia="標楷體" w:hAnsi="標楷體" w:hint="eastAsia"/>
        </w:rPr>
        <w:t>。</w:t>
      </w:r>
    </w:p>
    <w:p w14:paraId="01C9D0B8" w14:textId="77777777" w:rsidR="009851C9" w:rsidRPr="00215351" w:rsidRDefault="009851C9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215351">
        <w:rPr>
          <w:rFonts w:ascii="標楷體" w:eastAsia="標楷體" w:hAnsi="標楷體" w:hint="eastAsia"/>
        </w:rPr>
        <w:t>第二階段口試</w:t>
      </w:r>
      <w:r w:rsidRPr="00215351">
        <w:rPr>
          <w:rFonts w:ascii="新細明體" w:hAnsi="新細明體" w:hint="eastAsia"/>
        </w:rPr>
        <w:t>：</w:t>
      </w:r>
      <w:proofErr w:type="gramStart"/>
      <w:r w:rsidRPr="00215351">
        <w:rPr>
          <w:rFonts w:ascii="標楷體" w:eastAsia="標楷體" w:hAnsi="標楷體" w:hint="eastAsia"/>
        </w:rPr>
        <w:t>佔</w:t>
      </w:r>
      <w:proofErr w:type="gramEnd"/>
      <w:r w:rsidRPr="00215351">
        <w:rPr>
          <w:rFonts w:ascii="標楷體" w:eastAsia="標楷體" w:hAnsi="標楷體" w:hint="eastAsia"/>
        </w:rPr>
        <w:t>總分40％</w:t>
      </w:r>
    </w:p>
    <w:p w14:paraId="3658CB28" w14:textId="110BAC2F" w:rsidR="009851C9" w:rsidRPr="001947DD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</w:rPr>
      </w:pPr>
      <w:r w:rsidRPr="001947DD">
        <w:rPr>
          <w:rFonts w:ascii="標楷體" w:eastAsia="標楷體" w:hAnsi="標楷體" w:hint="eastAsia"/>
        </w:rPr>
        <w:t>時間</w:t>
      </w:r>
      <w:r w:rsidRPr="001947DD">
        <w:rPr>
          <w:rFonts w:ascii="新細明體" w:hAnsi="新細明體" w:hint="eastAsia"/>
        </w:rPr>
        <w:t>：</w:t>
      </w:r>
      <w:r w:rsidRPr="001947DD">
        <w:rPr>
          <w:rFonts w:ascii="標楷體" w:eastAsia="標楷體" w:hAnsi="標楷體" w:hint="eastAsia"/>
        </w:rPr>
        <w:t>每位應考人10分鐘。</w:t>
      </w:r>
    </w:p>
    <w:p w14:paraId="4095D79E" w14:textId="77777777" w:rsidR="006F4DD5" w:rsidRPr="006F4DD5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911" w:hanging="1191"/>
        <w:rPr>
          <w:rFonts w:ascii="標楷體" w:eastAsia="標楷體" w:hAnsi="標楷體"/>
        </w:rPr>
      </w:pPr>
      <w:r w:rsidRPr="001947DD">
        <w:rPr>
          <w:rFonts w:ascii="標楷體" w:eastAsia="標楷體" w:hAnsi="標楷體" w:hint="eastAsia"/>
        </w:rPr>
        <w:t>內容</w:t>
      </w:r>
      <w:r w:rsidRPr="001947DD">
        <w:rPr>
          <w:rFonts w:ascii="新細明體" w:hAnsi="新細明體" w:hint="eastAsia"/>
        </w:rPr>
        <w:t>：</w:t>
      </w:r>
      <w:r w:rsidRPr="001947DD">
        <w:rPr>
          <w:rFonts w:ascii="標楷體" w:eastAsia="標楷體" w:hAnsi="標楷體" w:hint="eastAsia"/>
        </w:rPr>
        <w:t>包括學經歷、教育理念、班級經營、教學知能、表達能力、儀容舉止、專業態度</w:t>
      </w:r>
      <w:r w:rsidRPr="001947DD">
        <w:rPr>
          <w:rFonts w:ascii="新細明體" w:hAnsi="新細明體" w:hint="eastAsia"/>
        </w:rPr>
        <w:t>、</w:t>
      </w:r>
      <w:r w:rsidRPr="001947DD">
        <w:rPr>
          <w:rFonts w:ascii="標楷體" w:eastAsia="標楷體" w:hAnsi="標楷體" w:hint="eastAsia"/>
        </w:rPr>
        <w:t>行政管理</w:t>
      </w:r>
      <w:r w:rsidR="00385468">
        <w:rPr>
          <w:rFonts w:ascii="標楷體" w:eastAsia="標楷體" w:hAnsi="標楷體" w:hint="eastAsia"/>
        </w:rPr>
        <w:t>等</w:t>
      </w:r>
      <w:r w:rsidRPr="001947DD">
        <w:rPr>
          <w:rFonts w:ascii="標楷體" w:eastAsia="標楷體" w:hAnsi="標楷體" w:hint="eastAsia"/>
        </w:rPr>
        <w:t>。</w:t>
      </w:r>
      <w:r w:rsidRPr="001947DD">
        <w:rPr>
          <w:rFonts w:ascii="標楷體" w:eastAsia="標楷體" w:hint="eastAsia"/>
        </w:rPr>
        <w:t xml:space="preserve"> </w:t>
      </w:r>
    </w:p>
    <w:p w14:paraId="24748197" w14:textId="00569B45" w:rsidR="004C2F16" w:rsidRDefault="00A4629B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bCs/>
        </w:rPr>
      </w:pPr>
      <w:r w:rsidRPr="007A7E4F">
        <w:rPr>
          <w:rFonts w:ascii="標楷體" w:eastAsia="標楷體" w:hint="eastAsia"/>
          <w:bCs/>
        </w:rPr>
        <w:t>各科別</w:t>
      </w:r>
      <w:r w:rsidR="006F4DD5" w:rsidRPr="007A7E4F">
        <w:rPr>
          <w:rFonts w:ascii="標楷體" w:eastAsia="標楷體" w:hint="eastAsia"/>
          <w:bCs/>
        </w:rPr>
        <w:t>試教版本及單元</w:t>
      </w:r>
      <w:r w:rsidR="004C2F16" w:rsidRPr="007A7E4F">
        <w:rPr>
          <w:rFonts w:ascii="標楷體" w:eastAsia="標楷體" w:hAnsi="標楷體" w:hint="eastAsia"/>
          <w:bCs/>
        </w:rPr>
        <w:t xml:space="preserve">    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C824B9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7B335A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335A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7B335A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335A">
              <w:rPr>
                <w:rFonts w:ascii="標楷體" w:eastAsia="標楷體" w:hAnsi="標楷體" w:hint="eastAsia"/>
                <w:color w:val="000000" w:themeColor="text1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7B335A" w:rsidRDefault="007A1F70" w:rsidP="006B2939">
            <w:pPr>
              <w:spacing w:line="440" w:lineRule="exact"/>
              <w:ind w:leftChars="101" w:left="1720" w:hangingChars="616" w:hanging="147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335A">
              <w:rPr>
                <w:rFonts w:ascii="標楷體" w:eastAsia="標楷體" w:hAnsi="標楷體" w:hint="eastAsia"/>
                <w:color w:val="000000" w:themeColor="text1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7B335A" w:rsidRDefault="007A1F70" w:rsidP="006B2939">
            <w:pPr>
              <w:spacing w:line="440" w:lineRule="exact"/>
              <w:ind w:leftChars="101" w:left="1720" w:hangingChars="616" w:hanging="147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B335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7A1F70" w:rsidRPr="00C824B9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1F732022" w:rsidR="007A1F70" w:rsidRPr="007B335A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童軍</w:t>
            </w:r>
          </w:p>
        </w:tc>
        <w:tc>
          <w:tcPr>
            <w:tcW w:w="2170" w:type="dxa"/>
          </w:tcPr>
          <w:p w14:paraId="7719774C" w14:textId="5215D8B2" w:rsidR="007A1F70" w:rsidRPr="007B335A" w:rsidRDefault="007C5781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康軒</w:t>
            </w:r>
          </w:p>
        </w:tc>
        <w:tc>
          <w:tcPr>
            <w:tcW w:w="3784" w:type="dxa"/>
            <w:shd w:val="clear" w:color="auto" w:fill="auto"/>
          </w:tcPr>
          <w:p w14:paraId="0B821B2F" w14:textId="37BF7AA1" w:rsidR="007A1F70" w:rsidRPr="007B335A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B335A">
              <w:rPr>
                <w:rFonts w:ascii="標楷體" w:eastAsia="標楷體" w:hAnsi="標楷體" w:hint="eastAsia"/>
                <w:color w:val="000000" w:themeColor="text1"/>
              </w:rPr>
              <w:t>均為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r w:rsidRPr="007B335A">
              <w:rPr>
                <w:rFonts w:ascii="標楷體" w:eastAsia="標楷體" w:hAnsi="標楷體" w:hint="eastAsia"/>
                <w:color w:val="000000" w:themeColor="text1"/>
              </w:rPr>
              <w:t>年級第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B335A">
              <w:rPr>
                <w:rFonts w:ascii="標楷體" w:eastAsia="標楷體" w:hAnsi="標楷體" w:hint="eastAsia"/>
                <w:color w:val="000000" w:themeColor="text1"/>
              </w:rPr>
              <w:t>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任一單元</w:t>
            </w:r>
          </w:p>
        </w:tc>
        <w:tc>
          <w:tcPr>
            <w:tcW w:w="1124" w:type="dxa"/>
          </w:tcPr>
          <w:p w14:paraId="240EAF5D" w14:textId="77777777" w:rsidR="007A1F70" w:rsidRPr="007B335A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C3D0FD1" w14:textId="4A9FD387" w:rsidR="00A51B74" w:rsidRPr="00A62C78" w:rsidRDefault="00A51B74" w:rsidP="00B4204D">
      <w:pPr>
        <w:pStyle w:val="af0"/>
        <w:numPr>
          <w:ilvl w:val="0"/>
          <w:numId w:val="3"/>
        </w:numPr>
        <w:spacing w:line="400" w:lineRule="exact"/>
        <w:ind w:leftChars="0" w:left="482" w:hanging="482"/>
        <w:rPr>
          <w:rFonts w:ascii="標楷體" w:eastAsia="標楷體" w:hAnsi="標楷體"/>
          <w:b/>
        </w:rPr>
      </w:pPr>
      <w:r w:rsidRPr="00A62C78">
        <w:rPr>
          <w:rFonts w:ascii="標楷體" w:eastAsia="標楷體" w:hAnsi="標楷體" w:hint="eastAsia"/>
          <w:b/>
        </w:rPr>
        <w:t>成績計算：</w:t>
      </w:r>
    </w:p>
    <w:p w14:paraId="1D948B36" w14:textId="6B1E87F0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color w:val="000000"/>
        </w:rPr>
      </w:pPr>
      <w:r w:rsidRPr="00A62C78">
        <w:rPr>
          <w:rFonts w:ascii="標楷體" w:eastAsia="標楷體" w:hAnsi="標楷體" w:hint="eastAsia"/>
          <w:color w:val="000000"/>
        </w:rPr>
        <w:t>甄試</w:t>
      </w:r>
      <w:r w:rsidR="00F95298">
        <w:rPr>
          <w:rFonts w:ascii="標楷體" w:eastAsia="標楷體" w:hAnsi="標楷體" w:hint="eastAsia"/>
          <w:color w:val="000000"/>
        </w:rPr>
        <w:t>總</w:t>
      </w:r>
      <w:r w:rsidRPr="00A62C78">
        <w:rPr>
          <w:rFonts w:ascii="標楷體" w:eastAsia="標楷體" w:hAnsi="標楷體" w:hint="eastAsia"/>
          <w:color w:val="000000"/>
        </w:rPr>
        <w:t>成績相同時，依下列順序優先錄取：</w:t>
      </w:r>
    </w:p>
    <w:p w14:paraId="66AD58A1" w14:textId="3395BD5D" w:rsidR="00A51B74" w:rsidRPr="00A62C78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</w:rPr>
      </w:pPr>
      <w:r w:rsidRPr="000B1F15">
        <w:rPr>
          <w:rFonts w:ascii="標楷體" w:eastAsia="標楷體" w:hAnsi="標楷體" w:hint="eastAsia"/>
        </w:rPr>
        <w:t>身心障礙人士。</w:t>
      </w:r>
    </w:p>
    <w:p w14:paraId="232DF34E" w14:textId="4392794F" w:rsidR="00A51B74" w:rsidRPr="00A62C78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</w:rPr>
      </w:pPr>
      <w:r w:rsidRPr="00A62C78">
        <w:rPr>
          <w:rFonts w:ascii="標楷體" w:eastAsia="標楷體" w:hAnsi="標楷體" w:hint="eastAsia"/>
          <w:color w:val="000000"/>
        </w:rPr>
        <w:t>原住民族。</w:t>
      </w:r>
    </w:p>
    <w:p w14:paraId="34DBB082" w14:textId="2CDC7D23" w:rsidR="00A51B74" w:rsidRPr="00A62C78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</w:rPr>
      </w:pPr>
      <w:proofErr w:type="gramStart"/>
      <w:r w:rsidRPr="00A62C78">
        <w:rPr>
          <w:rFonts w:ascii="標楷體" w:eastAsia="標楷體" w:hAnsi="標楷體" w:hint="eastAsia"/>
          <w:color w:val="000000"/>
        </w:rPr>
        <w:t>修習特教</w:t>
      </w:r>
      <w:proofErr w:type="gramEnd"/>
      <w:r w:rsidRPr="00A62C78">
        <w:rPr>
          <w:rFonts w:ascii="標楷體" w:eastAsia="標楷體" w:hAnsi="標楷體" w:hint="eastAsia"/>
          <w:color w:val="000000"/>
        </w:rPr>
        <w:t>三學分以上或修習特殊教育研習時數五十四小時以上。</w:t>
      </w:r>
    </w:p>
    <w:p w14:paraId="6B0F3567" w14:textId="27E8E80A" w:rsidR="00A51B74" w:rsidRPr="00A62C78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</w:rPr>
      </w:pPr>
      <w:r w:rsidRPr="00A62C78">
        <w:rPr>
          <w:rFonts w:ascii="標楷體" w:eastAsia="標楷體" w:hAnsi="標楷體" w:hint="eastAsia"/>
          <w:color w:val="000000"/>
        </w:rPr>
        <w:t>曾任選手並得到市級、全國級、世界級獎牌。</w:t>
      </w:r>
    </w:p>
    <w:p w14:paraId="4180A9E1" w14:textId="35DC1823" w:rsidR="00A51B74" w:rsidRPr="00F95298" w:rsidRDefault="00F95298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int="eastAsia"/>
        </w:rPr>
        <w:t>上述條件皆相同時，則依照試教成績高低依序錄取，若試教成績相同者，則依學、經歷由教評會決定之</w:t>
      </w:r>
      <w:r w:rsidRPr="00665C12">
        <w:rPr>
          <w:rFonts w:ascii="標楷體" w:eastAsia="標楷體" w:hAnsi="標楷體" w:hint="eastAsia"/>
          <w:color w:val="000000"/>
        </w:rPr>
        <w:t>。</w:t>
      </w:r>
    </w:p>
    <w:p w14:paraId="0001E127" w14:textId="1EE2F2ED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A62C78">
        <w:rPr>
          <w:rFonts w:ascii="標楷體" w:eastAsia="標楷體" w:hAnsi="標楷體" w:hint="eastAsia"/>
          <w:color w:val="000000"/>
        </w:rPr>
        <w:t>凡未達本校錄取標準</w:t>
      </w:r>
      <w:r w:rsidRPr="000B1F15">
        <w:rPr>
          <w:rFonts w:ascii="標楷體" w:eastAsia="標楷體" w:hAnsi="標楷體" w:hint="eastAsia"/>
          <w:color w:val="000000"/>
        </w:rPr>
        <w:t>（80分）者</w:t>
      </w:r>
      <w:r w:rsidRPr="00A62C78">
        <w:rPr>
          <w:rFonts w:ascii="標楷體" w:eastAsia="標楷體" w:hAnsi="標楷體" w:hint="eastAsia"/>
          <w:color w:val="000000"/>
        </w:rPr>
        <w:t>，則不予錄取，得</w:t>
      </w:r>
      <w:r w:rsidR="00FF2010">
        <w:rPr>
          <w:rFonts w:ascii="標楷體" w:eastAsia="標楷體" w:hAnsi="標楷體" w:hint="eastAsia"/>
          <w:color w:val="000000"/>
        </w:rPr>
        <w:t>予從缺</w:t>
      </w:r>
      <w:r w:rsidRPr="00A62C78">
        <w:rPr>
          <w:rFonts w:ascii="標楷體" w:eastAsia="標楷體" w:hAnsi="標楷體" w:hint="eastAsia"/>
          <w:color w:val="000000"/>
        </w:rPr>
        <w:t>。</w:t>
      </w:r>
    </w:p>
    <w:p w14:paraId="6327426C" w14:textId="2EAA12A2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 w:left="2155" w:hanging="2155"/>
        <w:rPr>
          <w:rFonts w:ascii="標楷體" w:eastAsia="標楷體" w:hAnsi="標楷體"/>
          <w:b/>
        </w:rPr>
      </w:pPr>
      <w:r w:rsidRPr="00A62C78">
        <w:rPr>
          <w:rFonts w:ascii="標楷體" w:eastAsia="標楷體" w:hAnsi="標楷體" w:hint="eastAsia"/>
          <w:b/>
        </w:rPr>
        <w:t>錄取公告</w:t>
      </w:r>
      <w:r w:rsidR="009851C9">
        <w:rPr>
          <w:rFonts w:ascii="標楷體" w:eastAsia="標楷體" w:hAnsi="標楷體" w:hint="eastAsia"/>
          <w:b/>
        </w:rPr>
        <w:t>事項</w:t>
      </w:r>
      <w:r w:rsidRPr="00A62C78">
        <w:rPr>
          <w:rFonts w:ascii="標楷體" w:eastAsia="標楷體" w:hAnsi="標楷體" w:hint="eastAsia"/>
          <w:b/>
        </w:rPr>
        <w:t>：</w:t>
      </w:r>
      <w:r w:rsidRPr="00A62C78">
        <w:rPr>
          <w:rFonts w:eastAsia="標楷體" w:hint="eastAsia"/>
        </w:rPr>
        <w:t>錄取名單於各次</w:t>
      </w:r>
      <w:r w:rsidRPr="00A62C78">
        <w:rPr>
          <w:rFonts w:ascii="標楷體" w:eastAsia="標楷體" w:hAnsi="標楷體" w:hint="eastAsia"/>
        </w:rPr>
        <w:t>甄選作業完成後，</w:t>
      </w:r>
      <w:r w:rsidR="008738C9">
        <w:rPr>
          <w:rFonts w:ascii="標楷體" w:eastAsia="標楷體" w:hAnsi="標楷體" w:hint="eastAsia"/>
        </w:rPr>
        <w:t>依</w:t>
      </w:r>
      <w:r w:rsidR="00412365">
        <w:rPr>
          <w:rFonts w:ascii="標楷體" w:eastAsia="標楷體" w:hAnsi="標楷體" w:hint="eastAsia"/>
        </w:rPr>
        <w:t>簡章時程</w:t>
      </w:r>
      <w:r w:rsidRPr="00A62C78">
        <w:rPr>
          <w:rFonts w:ascii="標楷體" w:eastAsia="標楷體" w:hAnsi="標楷體" w:hint="eastAsia"/>
        </w:rPr>
        <w:t>公告於本校網站</w:t>
      </w:r>
      <w:r w:rsidR="00310B46" w:rsidRPr="007F245A">
        <w:rPr>
          <w:rFonts w:ascii="標楷體" w:eastAsia="標楷體" w:hAnsi="標楷體" w:hint="eastAsia"/>
          <w:spacing w:val="3"/>
        </w:rPr>
        <w:t>，</w:t>
      </w:r>
      <w:r w:rsidR="00310B46">
        <w:rPr>
          <w:rFonts w:ascii="標楷體" w:eastAsia="標楷體" w:hAnsi="標楷體" w:hint="eastAsia"/>
          <w:spacing w:val="3"/>
        </w:rPr>
        <w:t>應試者請自行上網查詢，且</w:t>
      </w:r>
      <w:r w:rsidR="00310B46" w:rsidRPr="007F245A">
        <w:rPr>
          <w:rFonts w:ascii="標楷體" w:eastAsia="標楷體" w:hAnsi="標楷體" w:hint="eastAsia"/>
          <w:spacing w:val="3"/>
        </w:rPr>
        <w:t>不得以未收到通知為由提出異議</w:t>
      </w:r>
      <w:r w:rsidR="009851C9">
        <w:rPr>
          <w:rFonts w:ascii="標楷體" w:eastAsia="標楷體" w:hAnsi="標楷體" w:hint="eastAsia"/>
        </w:rPr>
        <w:t>。</w:t>
      </w:r>
    </w:p>
    <w:p w14:paraId="4B80926C" w14:textId="42FADA9B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eastAsia="標楷體"/>
          <w:b/>
        </w:rPr>
      </w:pPr>
      <w:r w:rsidRPr="00A62C78">
        <w:rPr>
          <w:rFonts w:eastAsia="標楷體" w:hint="eastAsia"/>
          <w:b/>
        </w:rPr>
        <w:t>成績複查</w:t>
      </w:r>
      <w:r w:rsidR="009851C9">
        <w:rPr>
          <w:rFonts w:eastAsia="標楷體" w:hint="eastAsia"/>
          <w:b/>
        </w:rPr>
        <w:t>事項</w:t>
      </w:r>
      <w:r w:rsidRPr="00A62C78">
        <w:rPr>
          <w:rFonts w:eastAsia="標楷體" w:hint="eastAsia"/>
          <w:b/>
        </w:rPr>
        <w:t>：</w:t>
      </w:r>
    </w:p>
    <w:p w14:paraId="1E7E0FEE" w14:textId="76D36968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A62C78">
        <w:rPr>
          <w:rFonts w:ascii="標楷體" w:eastAsia="標楷體" w:hAnsi="標楷體" w:hint="eastAsia"/>
        </w:rPr>
        <w:t>申請成績複查應持</w:t>
      </w:r>
      <w:r w:rsidRPr="00A62C78">
        <w:rPr>
          <w:rFonts w:ascii="標楷體" w:eastAsia="標楷體" w:hAnsi="標楷體"/>
        </w:rPr>
        <w:t>身分證</w:t>
      </w:r>
      <w:r w:rsidRPr="00A62C78">
        <w:rPr>
          <w:rFonts w:ascii="標楷體" w:eastAsia="標楷體" w:hAnsi="標楷體" w:hint="eastAsia"/>
        </w:rPr>
        <w:t>明文件，親</w:t>
      </w:r>
      <w:r w:rsidRPr="00A62C78">
        <w:rPr>
          <w:rFonts w:ascii="標楷體" w:eastAsia="標楷體" w:hAnsi="標楷體"/>
        </w:rPr>
        <w:t>自向</w:t>
      </w:r>
      <w:r w:rsidRPr="00A62C78">
        <w:rPr>
          <w:rFonts w:ascii="標楷體" w:eastAsia="標楷體" w:hAnsi="標楷體" w:hint="eastAsia"/>
        </w:rPr>
        <w:t>本校教務處（</w:t>
      </w:r>
      <w:r w:rsidR="001E104C" w:rsidRPr="00A62C78">
        <w:rPr>
          <w:rFonts w:ascii="標楷體" w:eastAsia="標楷體" w:hAnsi="標楷體" w:hint="eastAsia"/>
        </w:rPr>
        <w:t>2533</w:t>
      </w:r>
      <w:r w:rsidRPr="00A62C78">
        <w:rPr>
          <w:rFonts w:ascii="標楷體" w:eastAsia="標楷體" w:hAnsi="標楷體" w:cs="細明體" w:hint="eastAsia"/>
        </w:rPr>
        <w:t>-</w:t>
      </w:r>
      <w:r w:rsidR="001E104C" w:rsidRPr="00A62C78">
        <w:rPr>
          <w:rFonts w:ascii="標楷體" w:eastAsia="標楷體" w:hAnsi="標楷體" w:cs="細明體" w:hint="eastAsia"/>
        </w:rPr>
        <w:t>3888</w:t>
      </w:r>
      <w:r w:rsidRPr="00A62C78">
        <w:rPr>
          <w:rFonts w:ascii="標楷體" w:eastAsia="標楷體" w:hAnsi="標楷體" w:cs="細明體" w:hint="eastAsia"/>
        </w:rPr>
        <w:t>轉</w:t>
      </w:r>
      <w:r w:rsidR="001E104C" w:rsidRPr="00A62C78">
        <w:rPr>
          <w:rFonts w:ascii="標楷體" w:eastAsia="標楷體" w:hAnsi="標楷體" w:cs="細明體" w:hint="eastAsia"/>
        </w:rPr>
        <w:t>220</w:t>
      </w:r>
      <w:r w:rsidRPr="00A62C78">
        <w:rPr>
          <w:rFonts w:ascii="標楷體" w:eastAsia="標楷體" w:hAnsi="標楷體" w:hint="eastAsia"/>
        </w:rPr>
        <w:t>）</w:t>
      </w:r>
      <w:r w:rsidRPr="00A62C78">
        <w:rPr>
          <w:rFonts w:ascii="標楷體" w:eastAsia="標楷體" w:hAnsi="標楷體"/>
        </w:rPr>
        <w:t>申請複查成績</w:t>
      </w:r>
      <w:r w:rsidR="008D18F9">
        <w:rPr>
          <w:rFonts w:ascii="標楷體" w:eastAsia="標楷體" w:hAnsi="標楷體" w:hint="eastAsia"/>
        </w:rPr>
        <w:t>(書面格式自訂)，</w:t>
      </w:r>
      <w:r w:rsidRPr="00A62C78">
        <w:rPr>
          <w:rFonts w:ascii="標楷體" w:eastAsia="標楷體" w:hAnsi="標楷體"/>
        </w:rPr>
        <w:t>逾期或程序不合者，不予受理。</w:t>
      </w:r>
    </w:p>
    <w:p w14:paraId="6535EE02" w14:textId="7957809D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A62C78">
        <w:rPr>
          <w:rFonts w:ascii="標楷體" w:eastAsia="標楷體" w:hAnsi="標楷體" w:cs="細明體" w:hint="eastAsia"/>
        </w:rPr>
        <w:t>申請成績複查，以1次為限。</w:t>
      </w:r>
    </w:p>
    <w:p w14:paraId="60F8A6AE" w14:textId="01F920D9" w:rsidR="00A51B74" w:rsidRPr="00A62C78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eastAsia="標楷體"/>
        </w:rPr>
      </w:pPr>
      <w:r w:rsidRPr="00A62C78">
        <w:rPr>
          <w:rFonts w:ascii="標楷體" w:eastAsia="標楷體" w:hAnsi="標楷體" w:hint="eastAsia"/>
          <w:color w:val="000000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9851C9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eastAsia="標楷體"/>
          <w:b/>
        </w:rPr>
      </w:pPr>
      <w:r w:rsidRPr="009851C9">
        <w:rPr>
          <w:rFonts w:eastAsia="標楷體" w:hint="eastAsia"/>
          <w:b/>
        </w:rPr>
        <w:t>錄取人員報到</w:t>
      </w:r>
      <w:r w:rsidR="009851C9">
        <w:rPr>
          <w:rFonts w:eastAsia="標楷體" w:hint="eastAsia"/>
          <w:b/>
        </w:rPr>
        <w:t>事項</w:t>
      </w:r>
      <w:r w:rsidRPr="009851C9">
        <w:rPr>
          <w:rFonts w:eastAsia="標楷體" w:hint="eastAsia"/>
          <w:b/>
        </w:rPr>
        <w:t>：</w:t>
      </w:r>
    </w:p>
    <w:p w14:paraId="6E967741" w14:textId="6C920486" w:rsidR="00A51B74" w:rsidRDefault="00A51B74" w:rsidP="008B54CF">
      <w:pPr>
        <w:spacing w:line="360" w:lineRule="exact"/>
        <w:ind w:leftChars="400" w:left="960" w:firstLineChars="2" w:firstLine="5"/>
      </w:pPr>
      <w:r w:rsidRPr="00A62C78">
        <w:rPr>
          <w:rFonts w:ascii="標楷體" w:eastAsia="標楷體" w:hAnsi="標楷體" w:hint="eastAsia"/>
        </w:rPr>
        <w:t>錄取者應</w:t>
      </w:r>
      <w:r w:rsidR="00051A10">
        <w:rPr>
          <w:rFonts w:ascii="標楷體" w:eastAsia="標楷體" w:hAnsi="標楷體" w:hint="eastAsia"/>
        </w:rPr>
        <w:t>依簡章規定期程</w:t>
      </w:r>
      <w:r w:rsidRPr="00A62C78">
        <w:rPr>
          <w:rFonts w:ascii="標楷體" w:eastAsia="標楷體" w:hAnsi="標楷體" w:hint="eastAsia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62C78">
        <w:rPr>
          <w:rFonts w:eastAsia="標楷體" w:hint="eastAsia"/>
        </w:rPr>
        <w:t>當事人不得以任何理由申請保留及異議，同時由備取人員依序遞補。</w:t>
      </w:r>
      <w:r w:rsidRPr="00A62C78">
        <w:rPr>
          <w:rFonts w:hint="eastAsia"/>
        </w:rPr>
        <w:t xml:space="preserve"> </w:t>
      </w:r>
    </w:p>
    <w:p w14:paraId="56AB7F07" w14:textId="1BAF1566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eastAsia="標楷體"/>
          <w:b/>
        </w:rPr>
      </w:pPr>
      <w:r w:rsidRPr="00A62C78">
        <w:rPr>
          <w:rFonts w:eastAsia="標楷體" w:hint="eastAsia"/>
          <w:b/>
        </w:rPr>
        <w:t>申訴電話及信箱：</w:t>
      </w:r>
    </w:p>
    <w:p w14:paraId="50768815" w14:textId="77777777" w:rsidR="00B43425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A62C78">
        <w:rPr>
          <w:rFonts w:eastAsia="標楷體" w:hint="eastAsia"/>
        </w:rPr>
        <w:t xml:space="preserve">      </w:t>
      </w:r>
      <w:r w:rsidR="00D775F5">
        <w:rPr>
          <w:rFonts w:eastAsia="標楷體" w:hint="eastAsia"/>
        </w:rPr>
        <w:t xml:space="preserve">  </w:t>
      </w:r>
      <w:r w:rsidRPr="00563FE7">
        <w:rPr>
          <w:rFonts w:eastAsia="標楷體" w:hint="eastAsia"/>
          <w:color w:val="000000" w:themeColor="text1"/>
        </w:rPr>
        <w:t>電話：</w:t>
      </w:r>
      <w:r w:rsidR="008745C9" w:rsidRPr="00563FE7">
        <w:rPr>
          <w:rFonts w:ascii="標楷體" w:eastAsia="標楷體" w:hAnsi="標楷體" w:hint="eastAsia"/>
          <w:color w:val="000000" w:themeColor="text1"/>
        </w:rPr>
        <w:t>2533</w:t>
      </w:r>
      <w:r w:rsidR="008745C9" w:rsidRPr="00563FE7">
        <w:rPr>
          <w:rFonts w:ascii="標楷體" w:eastAsia="標楷體" w:hAnsi="標楷體"/>
          <w:color w:val="000000" w:themeColor="text1"/>
        </w:rPr>
        <w:t>-</w:t>
      </w:r>
      <w:r w:rsidR="008745C9" w:rsidRPr="00563FE7">
        <w:rPr>
          <w:rFonts w:ascii="標楷體" w:eastAsia="標楷體" w:hAnsi="標楷體" w:hint="eastAsia"/>
          <w:color w:val="000000" w:themeColor="text1"/>
        </w:rPr>
        <w:t>3888</w:t>
      </w:r>
      <w:r w:rsidRPr="00563FE7">
        <w:rPr>
          <w:rFonts w:ascii="標楷體" w:eastAsia="標楷體" w:hAnsi="標楷體" w:hint="eastAsia"/>
          <w:color w:val="000000" w:themeColor="text1"/>
        </w:rPr>
        <w:t>轉</w:t>
      </w:r>
      <w:r w:rsidR="008745C9" w:rsidRPr="00563FE7">
        <w:rPr>
          <w:rFonts w:ascii="標楷體" w:eastAsia="標楷體" w:hAnsi="標楷體" w:hint="eastAsia"/>
          <w:color w:val="000000" w:themeColor="text1"/>
        </w:rPr>
        <w:t>220</w:t>
      </w:r>
      <w:r w:rsidRPr="00563FE7">
        <w:rPr>
          <w:rFonts w:ascii="標楷體" w:eastAsia="標楷體" w:hAnsi="標楷體" w:hint="eastAsia"/>
          <w:color w:val="000000" w:themeColor="text1"/>
        </w:rPr>
        <w:t>（教務處），</w:t>
      </w:r>
    </w:p>
    <w:p w14:paraId="0C35196C" w14:textId="5D631770" w:rsidR="00A51B74" w:rsidRPr="00A62C78" w:rsidRDefault="00B43425" w:rsidP="00B951E2">
      <w:pPr>
        <w:spacing w:line="360" w:lineRule="exact"/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310B46" w:rsidRPr="00563FE7">
        <w:rPr>
          <w:rFonts w:ascii="標楷體" w:eastAsia="標楷體" w:hAnsi="標楷體" w:hint="eastAsia"/>
          <w:color w:val="000000" w:themeColor="text1"/>
        </w:rPr>
        <w:t>電子</w:t>
      </w:r>
      <w:r w:rsidR="00FC7999" w:rsidRPr="00563FE7">
        <w:rPr>
          <w:rFonts w:ascii="標楷體" w:eastAsia="標楷體" w:hAnsi="標楷體" w:hint="eastAsia"/>
          <w:color w:val="000000" w:themeColor="text1"/>
        </w:rPr>
        <w:t>郵件</w:t>
      </w:r>
      <w:r w:rsidR="00A51B74" w:rsidRPr="00563FE7">
        <w:rPr>
          <w:rFonts w:ascii="標楷體" w:eastAsia="標楷體" w:hAnsi="標楷體" w:hint="eastAsia"/>
          <w:color w:val="000000" w:themeColor="text1"/>
        </w:rPr>
        <w:t>信箱：</w:t>
      </w:r>
      <w:r w:rsidR="00C82EF8">
        <w:rPr>
          <w:rFonts w:ascii="標楷體" w:eastAsia="標楷體" w:hAnsi="標楷體" w:hint="eastAsia"/>
          <w:color w:val="000000" w:themeColor="text1"/>
        </w:rPr>
        <w:t>w</w:t>
      </w:r>
      <w:r w:rsidR="00C82EF8">
        <w:rPr>
          <w:rFonts w:ascii="標楷體" w:eastAsia="標楷體" w:hAnsi="標楷體"/>
          <w:color w:val="000000" w:themeColor="text1"/>
        </w:rPr>
        <w:t>ang</w:t>
      </w:r>
      <w:r w:rsidRPr="00B43425">
        <w:rPr>
          <w:rFonts w:ascii="標楷體" w:eastAsia="標楷體" w:hAnsi="標楷體" w:hint="eastAsia"/>
          <w:color w:val="000000" w:themeColor="text1"/>
        </w:rPr>
        <w:t>@pajh.tp.edu.tw。</w:t>
      </w:r>
      <w:r w:rsidR="00A51B74" w:rsidRPr="00B951E2">
        <w:rPr>
          <w:rFonts w:ascii="標楷體" w:eastAsia="標楷體" w:hAnsi="標楷體" w:hint="eastAsia"/>
          <w:color w:val="C00000"/>
        </w:rPr>
        <w:t xml:space="preserve"> </w:t>
      </w:r>
      <w:r w:rsidR="00A51B74" w:rsidRPr="00A62C78">
        <w:rPr>
          <w:rFonts w:ascii="標楷體" w:eastAsia="標楷體" w:hAnsi="標楷體" w:hint="eastAsia"/>
        </w:rPr>
        <w:t xml:space="preserve"> </w:t>
      </w:r>
    </w:p>
    <w:p w14:paraId="6C1CEA98" w14:textId="04ECFBDF" w:rsidR="00A51B74" w:rsidRPr="00A62C78" w:rsidRDefault="00A51B74" w:rsidP="00B4204D">
      <w:pPr>
        <w:pStyle w:val="af0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A62C78">
        <w:rPr>
          <w:rFonts w:ascii="標楷體" w:eastAsia="標楷體" w:hAnsi="標楷體" w:hint="eastAsia"/>
          <w:b/>
        </w:rPr>
        <w:t>附則：</w:t>
      </w:r>
    </w:p>
    <w:p w14:paraId="2C60C96C" w14:textId="73C55763" w:rsidR="00A51B74" w:rsidRPr="00681580" w:rsidRDefault="00A51B74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lastRenderedPageBreak/>
        <w:t>本簡章經本校教師評審委員會審議通過，校長核定後實施，未盡事宜悉依相關法令辦理；本簡章如有補充事項，公布於本簡章第</w:t>
      </w:r>
      <w:r w:rsidR="009851C9" w:rsidRPr="00681580">
        <w:rPr>
          <w:rFonts w:ascii="標楷體" w:eastAsia="標楷體" w:hAnsi="標楷體" w:hint="eastAsia"/>
        </w:rPr>
        <w:t>參</w:t>
      </w:r>
      <w:r w:rsidRPr="00681580">
        <w:rPr>
          <w:rFonts w:ascii="標楷體" w:eastAsia="標楷體" w:hAnsi="標楷體" w:hint="eastAsia"/>
        </w:rPr>
        <w:t>條所列網址。</w:t>
      </w:r>
    </w:p>
    <w:p w14:paraId="74B66CD2" w14:textId="4883AC6E" w:rsidR="00E2394D" w:rsidRPr="00681580" w:rsidRDefault="00E2394D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681580" w:rsidRDefault="00E2394D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經甄選錄取者應遵守「臺北市立高級中等以下學校及幼兒園新進教師工作守則」之規範。</w:t>
      </w:r>
    </w:p>
    <w:p w14:paraId="532F8412" w14:textId="7773B9E5" w:rsidR="00D736CE" w:rsidRPr="00681580" w:rsidRDefault="00E2394D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681580">
        <w:rPr>
          <w:rFonts w:ascii="標楷體" w:eastAsia="標楷體" w:hAnsi="標楷體" w:hint="eastAsia"/>
        </w:rPr>
        <w:t xml:space="preserve">  </w:t>
      </w:r>
    </w:p>
    <w:p w14:paraId="60EA955B" w14:textId="6B759D98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作業經歷、</w:t>
      </w:r>
      <w:proofErr w:type="gramStart"/>
      <w:r w:rsidRPr="00681580">
        <w:rPr>
          <w:rFonts w:ascii="標楷體" w:eastAsia="標楷體" w:hAnsi="標楷體" w:hint="eastAsia"/>
        </w:rPr>
        <w:t>既往病史</w:t>
      </w:r>
      <w:proofErr w:type="gramEnd"/>
      <w:r w:rsidRPr="00681580">
        <w:rPr>
          <w:rFonts w:ascii="標楷體" w:eastAsia="標楷體" w:hAnsi="標楷體" w:hint="eastAsia"/>
        </w:rPr>
        <w:t>、生活習慣及自覺症狀之調查。</w:t>
      </w:r>
    </w:p>
    <w:p w14:paraId="2270B6B3" w14:textId="0718AC56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身高、體重、腰圍、視力、辨色力、聽力、血壓與身體各系統或部位身體檢查及問診。</w:t>
      </w:r>
    </w:p>
    <w:p w14:paraId="591DC76B" w14:textId="1B648358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胸部X光（大片）攝影檢查。</w:t>
      </w:r>
    </w:p>
    <w:p w14:paraId="66783E44" w14:textId="617C9D50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尿蛋白及尿潛血之檢查。</w:t>
      </w:r>
    </w:p>
    <w:p w14:paraId="2DF9B436" w14:textId="03BA517E" w:rsidR="00D736CE" w:rsidRPr="00681580" w:rsidRDefault="00D736CE" w:rsidP="00B4204D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40" w:lineRule="exact"/>
        <w:ind w:leftChars="300" w:left="1202" w:hanging="482"/>
        <w:rPr>
          <w:rFonts w:ascii="標楷體" w:eastAsia="標楷體" w:hAnsi="標楷體"/>
        </w:rPr>
      </w:pPr>
      <w:r w:rsidRPr="00681580">
        <w:rPr>
          <w:rFonts w:ascii="標楷體" w:eastAsia="標楷體" w:hAnsi="標楷體" w:hint="eastAsia"/>
        </w:rPr>
        <w:t>血色素及白血球數檢查。</w:t>
      </w:r>
    </w:p>
    <w:p w14:paraId="5F83389B" w14:textId="290539F1" w:rsidR="00D736CE" w:rsidRPr="00681580" w:rsidRDefault="00D736CE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 w:hAnsi="標楷體"/>
        </w:rPr>
      </w:pPr>
      <w:r w:rsidRPr="00681580">
        <w:rPr>
          <w:rFonts w:ascii="標楷體" w:eastAsia="標楷體" w:hAnsi="標楷體"/>
        </w:rPr>
        <w:t>如遇天然災害或不可抗拒之因素，致簡章上之日程需變更或無法辦理時，公告於本校網站，應考者</w:t>
      </w:r>
      <w:r w:rsidR="00842CFF">
        <w:rPr>
          <w:rFonts w:ascii="標楷體" w:eastAsia="標楷體" w:hAnsi="標楷體" w:hint="eastAsia"/>
        </w:rPr>
        <w:t>應自行上網查閱，</w:t>
      </w:r>
      <w:r w:rsidRPr="00681580">
        <w:rPr>
          <w:rFonts w:ascii="標楷體" w:eastAsia="標楷體" w:hAnsi="標楷體"/>
        </w:rPr>
        <w:t>不得提出任何異議。</w:t>
      </w:r>
    </w:p>
    <w:p w14:paraId="481F8CF7" w14:textId="0ED052D3" w:rsidR="00012542" w:rsidRPr="00681580" w:rsidRDefault="00D736CE" w:rsidP="00B4204D">
      <w:pPr>
        <w:pStyle w:val="af0"/>
        <w:numPr>
          <w:ilvl w:val="1"/>
          <w:numId w:val="3"/>
        </w:numPr>
        <w:spacing w:line="360" w:lineRule="exact"/>
        <w:ind w:left="960" w:hangingChars="200" w:hanging="480"/>
        <w:rPr>
          <w:rFonts w:ascii="標楷體" w:eastAsia="標楷體"/>
          <w:bCs/>
          <w:color w:val="000000"/>
        </w:rPr>
      </w:pPr>
      <w:r w:rsidRPr="00681580">
        <w:rPr>
          <w:rFonts w:ascii="標楷體" w:eastAsia="標楷體" w:hAnsi="標楷體" w:hint="eastAsia"/>
          <w:color w:val="000000"/>
        </w:rPr>
        <w:t>參加甄選</w:t>
      </w:r>
      <w:r w:rsidRPr="00681580">
        <w:rPr>
          <w:rFonts w:ascii="標楷體" w:eastAsia="標楷體" w:hAnsi="標楷體" w:hint="eastAsia"/>
          <w:bCs/>
          <w:color w:val="000000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681580">
        <w:rPr>
          <w:rFonts w:ascii="標楷體" w:eastAsia="標楷體" w:hint="eastAsia"/>
          <w:bCs/>
          <w:color w:val="000000"/>
        </w:rPr>
        <w:t>任情形時，</w:t>
      </w:r>
      <w:proofErr w:type="gramStart"/>
      <w:r w:rsidRPr="00681580">
        <w:rPr>
          <w:rFonts w:ascii="標楷體" w:eastAsia="標楷體" w:hint="eastAsia"/>
          <w:bCs/>
          <w:color w:val="000000"/>
        </w:rPr>
        <w:t>均依相關</w:t>
      </w:r>
      <w:proofErr w:type="gramEnd"/>
      <w:r w:rsidRPr="00681580">
        <w:rPr>
          <w:rFonts w:ascii="標楷體" w:eastAsia="標楷體" w:hint="eastAsia"/>
          <w:bCs/>
          <w:color w:val="000000"/>
        </w:rPr>
        <w:t>規定</w:t>
      </w:r>
      <w:r w:rsidRPr="00681580">
        <w:rPr>
          <w:rFonts w:ascii="標楷體" w:eastAsia="標楷體" w:hAnsi="標楷體" w:hint="eastAsia"/>
          <w:color w:val="000000"/>
        </w:rPr>
        <w:t>予以註銷錄取資格，若已聘任則予以</w:t>
      </w:r>
      <w:r w:rsidRPr="00681580">
        <w:rPr>
          <w:rFonts w:ascii="標楷體" w:eastAsia="標楷體" w:hint="eastAsia"/>
          <w:bCs/>
          <w:color w:val="000000"/>
        </w:rPr>
        <w:t>解聘或免職。</w:t>
      </w:r>
    </w:p>
    <w:p w14:paraId="6BDB4FC9" w14:textId="77777777" w:rsidR="00012542" w:rsidRDefault="00012542">
      <w:pPr>
        <w:widowControl/>
        <w:rPr>
          <w:rFonts w:ascii="標楷體" w:eastAsia="標楷體"/>
          <w:bCs/>
          <w:color w:val="000000"/>
        </w:rPr>
      </w:pPr>
      <w:r>
        <w:rPr>
          <w:rFonts w:ascii="標楷體" w:eastAsia="標楷體"/>
          <w:bCs/>
          <w:color w:val="000000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41EC4A96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6F0CADA7" w:rsidR="00C14B9E" w:rsidRPr="002F2A19" w:rsidRDefault="00C14B9E" w:rsidP="00C14B9E">
      <w:pPr>
        <w:tabs>
          <w:tab w:val="left" w:pos="9720"/>
        </w:tabs>
        <w:jc w:val="center"/>
        <w:rPr>
          <w:rFonts w:eastAsia="標楷體"/>
          <w:b/>
          <w:spacing w:val="-20"/>
          <w:sz w:val="32"/>
          <w:szCs w:val="32"/>
        </w:rPr>
      </w:pPr>
      <w:r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9B1EC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9B1EC9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9B1EC9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2</w:t>
      </w:r>
      <w:r w:rsidR="00854B50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C3137B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兼課</w:t>
      </w:r>
      <w:r w:rsidR="00374514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9B1EC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9B1EC9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C14B9E">
      <w:pPr>
        <w:spacing w:line="30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2C47FE3" w:rsidR="00C14B9E" w:rsidRPr="002804C1" w:rsidRDefault="00B35B2F" w:rsidP="00C14B9E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9B1EC9">
        <w:rPr>
          <w:rFonts w:eastAsia="標楷體" w:hAnsi="標楷體" w:hint="eastAsia"/>
          <w:sz w:val="22"/>
        </w:rPr>
        <w:t>童軍</w:t>
      </w:r>
      <w:r w:rsidR="00842CFF">
        <w:rPr>
          <w:rFonts w:eastAsia="標楷體" w:hAnsi="標楷體" w:hint="eastAsia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3D647A">
          <w:footerReference w:type="default" r:id="rId9"/>
          <w:pgSz w:w="11906" w:h="16838" w:code="9"/>
          <w:pgMar w:top="567" w:right="1134" w:bottom="567" w:left="1134" w:header="238" w:footer="312" w:gutter="0"/>
          <w:cols w:space="425"/>
          <w:docGrid w:type="linesAndChars" w:linePitch="360"/>
        </w:sectPr>
      </w:pPr>
    </w:p>
    <w:p w14:paraId="22F5F456" w14:textId="2FC1B7A3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9B1EC9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9B1EC9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2</w:t>
      </w:r>
      <w:r w:rsidR="00854B50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C3137B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兼課</w:t>
      </w:r>
      <w:r w:rsidR="00374514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9B1EC9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9B1EC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9B1EC9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0B910DAF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9B1EC9">
        <w:rPr>
          <w:rFonts w:ascii="標楷體" w:eastAsia="標楷體" w:hint="eastAsia"/>
          <w:sz w:val="30"/>
          <w:szCs w:val="32"/>
        </w:rPr>
        <w:t>2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C3137B">
        <w:rPr>
          <w:rFonts w:ascii="標楷體" w:eastAsia="標楷體" w:hint="eastAsia"/>
          <w:sz w:val="30"/>
          <w:szCs w:val="32"/>
        </w:rPr>
        <w:t>兼課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8EE3" w14:textId="77777777" w:rsidR="00C20350" w:rsidRDefault="00C20350">
      <w:r>
        <w:separator/>
      </w:r>
    </w:p>
  </w:endnote>
  <w:endnote w:type="continuationSeparator" w:id="0">
    <w:p w14:paraId="5FC81205" w14:textId="77777777" w:rsidR="00C20350" w:rsidRDefault="00C2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7383" w14:textId="77777777" w:rsidR="00C20350" w:rsidRDefault="00C20350">
      <w:r>
        <w:separator/>
      </w:r>
    </w:p>
  </w:footnote>
  <w:footnote w:type="continuationSeparator" w:id="0">
    <w:p w14:paraId="51B48C37" w14:textId="77777777" w:rsidR="00C20350" w:rsidRDefault="00C2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0FC"/>
    <w:multiLevelType w:val="hybridMultilevel"/>
    <w:tmpl w:val="959C1B9E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12D862D0">
      <w:start w:val="1"/>
      <w:numFmt w:val="taiwaneseCountingThousand"/>
      <w:lvlText w:val="(%2)"/>
      <w:lvlJc w:val="left"/>
      <w:pPr>
        <w:ind w:left="204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1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800CC"/>
    <w:multiLevelType w:val="hybridMultilevel"/>
    <w:tmpl w:val="0D46BCB2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2AC42D3A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5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6" w15:restartNumberingAfterBreak="0">
    <w:nsid w:val="2F366D61"/>
    <w:multiLevelType w:val="hybridMultilevel"/>
    <w:tmpl w:val="BAA284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5A2A56"/>
    <w:multiLevelType w:val="hybridMultilevel"/>
    <w:tmpl w:val="5D9A45D6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E516DAC"/>
    <w:multiLevelType w:val="hybridMultilevel"/>
    <w:tmpl w:val="1944CA80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2E500BFE">
      <w:start w:val="1"/>
      <w:numFmt w:val="taiwaneseCountingThousand"/>
      <w:lvlText w:val="(%2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9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B711E6"/>
    <w:multiLevelType w:val="hybridMultilevel"/>
    <w:tmpl w:val="9760EA4C"/>
    <w:lvl w:ilvl="0" w:tplc="D44E4E7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9555BDC"/>
    <w:multiLevelType w:val="hybridMultilevel"/>
    <w:tmpl w:val="102CDDA6"/>
    <w:lvl w:ilvl="0" w:tplc="D44E4E7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2025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2"/>
  </w:num>
  <w:num w:numId="5">
    <w:abstractNumId w:val="16"/>
  </w:num>
  <w:num w:numId="6">
    <w:abstractNumId w:val="7"/>
  </w:num>
  <w:num w:numId="7">
    <w:abstractNumId w:val="8"/>
  </w:num>
  <w:num w:numId="8">
    <w:abstractNumId w:val="15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  <w:num w:numId="14">
    <w:abstractNumId w:val="3"/>
  </w:num>
  <w:num w:numId="15">
    <w:abstractNumId w:val="9"/>
  </w:num>
  <w:num w:numId="16">
    <w:abstractNumId w:val="1"/>
  </w:num>
  <w:num w:numId="1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7EA9"/>
    <w:rsid w:val="000A59F0"/>
    <w:rsid w:val="000A5F36"/>
    <w:rsid w:val="000B1F15"/>
    <w:rsid w:val="000B7DF6"/>
    <w:rsid w:val="000C0E67"/>
    <w:rsid w:val="000C14CA"/>
    <w:rsid w:val="000E000A"/>
    <w:rsid w:val="000F233B"/>
    <w:rsid w:val="000F58F3"/>
    <w:rsid w:val="00106BBD"/>
    <w:rsid w:val="00111057"/>
    <w:rsid w:val="00113555"/>
    <w:rsid w:val="001202D9"/>
    <w:rsid w:val="00122E28"/>
    <w:rsid w:val="00125F95"/>
    <w:rsid w:val="0012793A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0D2"/>
    <w:rsid w:val="001B0DEA"/>
    <w:rsid w:val="001B2C1F"/>
    <w:rsid w:val="001B7F92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62B34"/>
    <w:rsid w:val="00267DDE"/>
    <w:rsid w:val="00270051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C4EF3"/>
    <w:rsid w:val="003D000E"/>
    <w:rsid w:val="003D38EE"/>
    <w:rsid w:val="003D647A"/>
    <w:rsid w:val="003E00A2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C6F"/>
    <w:rsid w:val="004267C6"/>
    <w:rsid w:val="00426E5A"/>
    <w:rsid w:val="00432050"/>
    <w:rsid w:val="004326C0"/>
    <w:rsid w:val="0043403A"/>
    <w:rsid w:val="00434A32"/>
    <w:rsid w:val="004372E5"/>
    <w:rsid w:val="00445846"/>
    <w:rsid w:val="004466C1"/>
    <w:rsid w:val="00456B0D"/>
    <w:rsid w:val="00456CF0"/>
    <w:rsid w:val="00462A09"/>
    <w:rsid w:val="004638FA"/>
    <w:rsid w:val="0047661B"/>
    <w:rsid w:val="0048005F"/>
    <w:rsid w:val="00483D57"/>
    <w:rsid w:val="00490155"/>
    <w:rsid w:val="0049318E"/>
    <w:rsid w:val="00496886"/>
    <w:rsid w:val="004972E8"/>
    <w:rsid w:val="004A383E"/>
    <w:rsid w:val="004A74A3"/>
    <w:rsid w:val="004B170F"/>
    <w:rsid w:val="004B51D0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139C"/>
    <w:rsid w:val="00521A62"/>
    <w:rsid w:val="00523288"/>
    <w:rsid w:val="005259C6"/>
    <w:rsid w:val="00532D0C"/>
    <w:rsid w:val="00533E2E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B1E"/>
    <w:rsid w:val="005B3A46"/>
    <w:rsid w:val="005B5034"/>
    <w:rsid w:val="005C0B34"/>
    <w:rsid w:val="005D1ADC"/>
    <w:rsid w:val="005D65D0"/>
    <w:rsid w:val="005D6AAC"/>
    <w:rsid w:val="005F0036"/>
    <w:rsid w:val="00602E13"/>
    <w:rsid w:val="00603206"/>
    <w:rsid w:val="00605076"/>
    <w:rsid w:val="006117EF"/>
    <w:rsid w:val="00624AFE"/>
    <w:rsid w:val="00631C73"/>
    <w:rsid w:val="00640DCD"/>
    <w:rsid w:val="00656430"/>
    <w:rsid w:val="006611AD"/>
    <w:rsid w:val="00662A75"/>
    <w:rsid w:val="00664907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A1C78"/>
    <w:rsid w:val="007A1F70"/>
    <w:rsid w:val="007A548E"/>
    <w:rsid w:val="007A5C2F"/>
    <w:rsid w:val="007A7E4F"/>
    <w:rsid w:val="007B335A"/>
    <w:rsid w:val="007B3A5F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0C"/>
    <w:rsid w:val="008141D8"/>
    <w:rsid w:val="008169DC"/>
    <w:rsid w:val="00817D9B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430C"/>
    <w:rsid w:val="00872425"/>
    <w:rsid w:val="008738C9"/>
    <w:rsid w:val="008745C9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F47F7"/>
    <w:rsid w:val="008F4E49"/>
    <w:rsid w:val="008F6544"/>
    <w:rsid w:val="00906B7B"/>
    <w:rsid w:val="00917FA1"/>
    <w:rsid w:val="009210D1"/>
    <w:rsid w:val="009277FC"/>
    <w:rsid w:val="009327FA"/>
    <w:rsid w:val="00933068"/>
    <w:rsid w:val="00933515"/>
    <w:rsid w:val="009402AE"/>
    <w:rsid w:val="00954A75"/>
    <w:rsid w:val="009552A5"/>
    <w:rsid w:val="009619FA"/>
    <w:rsid w:val="00967F42"/>
    <w:rsid w:val="009737F1"/>
    <w:rsid w:val="00974704"/>
    <w:rsid w:val="00983893"/>
    <w:rsid w:val="009851C9"/>
    <w:rsid w:val="009A182C"/>
    <w:rsid w:val="009A4B05"/>
    <w:rsid w:val="009A7FB7"/>
    <w:rsid w:val="009B1EC9"/>
    <w:rsid w:val="009B6062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07320"/>
    <w:rsid w:val="00A14CBB"/>
    <w:rsid w:val="00A169AC"/>
    <w:rsid w:val="00A23D83"/>
    <w:rsid w:val="00A24188"/>
    <w:rsid w:val="00A27082"/>
    <w:rsid w:val="00A33465"/>
    <w:rsid w:val="00A34D3F"/>
    <w:rsid w:val="00A3660E"/>
    <w:rsid w:val="00A3754D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852"/>
    <w:rsid w:val="00AC380A"/>
    <w:rsid w:val="00AE35BD"/>
    <w:rsid w:val="00AF04D5"/>
    <w:rsid w:val="00AF4FCE"/>
    <w:rsid w:val="00AF5CA3"/>
    <w:rsid w:val="00B05FDA"/>
    <w:rsid w:val="00B24669"/>
    <w:rsid w:val="00B2760C"/>
    <w:rsid w:val="00B3091F"/>
    <w:rsid w:val="00B356C8"/>
    <w:rsid w:val="00B35B2F"/>
    <w:rsid w:val="00B35EA5"/>
    <w:rsid w:val="00B36096"/>
    <w:rsid w:val="00B36155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B2A0E"/>
    <w:rsid w:val="00BC20F0"/>
    <w:rsid w:val="00BC24EB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2011B"/>
    <w:rsid w:val="00C20350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C10"/>
    <w:rsid w:val="00DB602C"/>
    <w:rsid w:val="00DB65E9"/>
    <w:rsid w:val="00DC184D"/>
    <w:rsid w:val="00DC5C7F"/>
    <w:rsid w:val="00DC78A0"/>
    <w:rsid w:val="00DD44CD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2152"/>
    <w:rsid w:val="00E2394D"/>
    <w:rsid w:val="00E26718"/>
    <w:rsid w:val="00E400F6"/>
    <w:rsid w:val="00E40A7B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22380"/>
    <w:rsid w:val="00F224B0"/>
    <w:rsid w:val="00F34FCC"/>
    <w:rsid w:val="00F45ECA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93503"/>
    <w:rsid w:val="00F95298"/>
    <w:rsid w:val="00FA02E4"/>
    <w:rsid w:val="00FA728F"/>
    <w:rsid w:val="00FC7999"/>
    <w:rsid w:val="00FD5484"/>
    <w:rsid w:val="00FD55D3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C3A6-C014-491B-B145-3522C21F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1276</Words>
  <Characters>7279</Characters>
  <Application>Microsoft Office Word</Application>
  <DocSecurity>0</DocSecurity>
  <Lines>60</Lines>
  <Paragraphs>17</Paragraphs>
  <ScaleCrop>false</ScaleCrop>
  <Company>HP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2025-09-30T09:37:00Z</cp:lastPrinted>
  <dcterms:created xsi:type="dcterms:W3CDTF">2025-09-30T09:37:00Z</dcterms:created>
  <dcterms:modified xsi:type="dcterms:W3CDTF">2025-10-14T00:55:00Z</dcterms:modified>
</cp:coreProperties>
</file>